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41BA0" w14:textId="77777777" w:rsidR="001D146B" w:rsidRDefault="008F6202">
      <w:pPr>
        <w:spacing w:line="360" w:lineRule="auto"/>
        <w:rPr>
          <w:color w:val="FF0000"/>
          <w:sz w:val="24"/>
          <w:szCs w:val="24"/>
        </w:rPr>
      </w:pPr>
      <w:r>
        <w:rPr>
          <w:noProof/>
          <w:sz w:val="44"/>
          <w:szCs w:val="44"/>
        </w:rPr>
        <w:drawing>
          <wp:inline distT="114300" distB="114300" distL="114300" distR="114300" wp14:anchorId="4CA68880" wp14:editId="590A6C81">
            <wp:extent cx="1376363" cy="1376363"/>
            <wp:effectExtent l="0" t="0" r="0" b="0"/>
            <wp:docPr id="2" name="image1.png" descr="20 Stories High Logo: Blue Circle with company name"/>
            <wp:cNvGraphicFramePr/>
            <a:graphic xmlns:a="http://schemas.openxmlformats.org/drawingml/2006/main">
              <a:graphicData uri="http://schemas.openxmlformats.org/drawingml/2006/picture">
                <pic:pic xmlns:pic="http://schemas.openxmlformats.org/drawingml/2006/picture">
                  <pic:nvPicPr>
                    <pic:cNvPr id="2" name="image1.png" descr="20 Stories High Logo: Blue Circle with company name"/>
                    <pic:cNvPicPr preferRelativeResize="0"/>
                  </pic:nvPicPr>
                  <pic:blipFill>
                    <a:blip r:embed="rId7"/>
                    <a:srcRect/>
                    <a:stretch>
                      <a:fillRect/>
                    </a:stretch>
                  </pic:blipFill>
                  <pic:spPr>
                    <a:xfrm>
                      <a:off x="0" y="0"/>
                      <a:ext cx="1376363" cy="1376363"/>
                    </a:xfrm>
                    <a:prstGeom prst="rect">
                      <a:avLst/>
                    </a:prstGeom>
                    <a:ln/>
                  </pic:spPr>
                </pic:pic>
              </a:graphicData>
            </a:graphic>
          </wp:inline>
        </w:drawing>
      </w:r>
    </w:p>
    <w:p w14:paraId="7D24818B" w14:textId="77777777" w:rsidR="001D146B" w:rsidRDefault="008F6202">
      <w:pPr>
        <w:spacing w:line="360" w:lineRule="auto"/>
        <w:rPr>
          <w:sz w:val="24"/>
          <w:szCs w:val="24"/>
        </w:rPr>
      </w:pPr>
      <w:r>
        <w:rPr>
          <w:sz w:val="24"/>
          <w:szCs w:val="24"/>
        </w:rPr>
        <w:t xml:space="preserve"> </w:t>
      </w:r>
    </w:p>
    <w:p w14:paraId="7C8AA914" w14:textId="77777777" w:rsidR="001D146B" w:rsidRDefault="008F6202">
      <w:pPr>
        <w:pStyle w:val="Title"/>
        <w:spacing w:line="360" w:lineRule="auto"/>
      </w:pPr>
      <w:bookmarkStart w:id="0" w:name="_qbkzy0qvh3uk" w:colFirst="0" w:colLast="0"/>
      <w:bookmarkEnd w:id="0"/>
      <w:r>
        <w:t>Associate Producer - Job Pack</w:t>
      </w:r>
    </w:p>
    <w:p w14:paraId="6E856092" w14:textId="77777777" w:rsidR="001D146B" w:rsidRDefault="008F6202">
      <w:pPr>
        <w:spacing w:line="360" w:lineRule="auto"/>
        <w:rPr>
          <w:sz w:val="36"/>
          <w:szCs w:val="36"/>
        </w:rPr>
      </w:pPr>
      <w:r>
        <w:rPr>
          <w:sz w:val="36"/>
          <w:szCs w:val="36"/>
        </w:rPr>
        <w:t>(30 Hours - Part-Time 0.8 FTE/ 18-month fixed term)</w:t>
      </w:r>
    </w:p>
    <w:p w14:paraId="0DD6A812" w14:textId="77777777" w:rsidR="001D146B" w:rsidRDefault="001D146B">
      <w:pPr>
        <w:spacing w:line="360" w:lineRule="auto"/>
        <w:rPr>
          <w:sz w:val="44"/>
          <w:szCs w:val="44"/>
        </w:rPr>
      </w:pPr>
    </w:p>
    <w:p w14:paraId="7EFA64B8" w14:textId="77777777" w:rsidR="001D146B" w:rsidRDefault="008F6202">
      <w:pPr>
        <w:spacing w:line="360" w:lineRule="auto"/>
        <w:rPr>
          <w:sz w:val="24"/>
          <w:szCs w:val="24"/>
        </w:rPr>
      </w:pPr>
      <w:r>
        <w:rPr>
          <w:sz w:val="24"/>
          <w:szCs w:val="24"/>
        </w:rPr>
        <w:t xml:space="preserve">Contents of job pack: </w:t>
      </w:r>
    </w:p>
    <w:p w14:paraId="66F6F129" w14:textId="77777777" w:rsidR="001D146B" w:rsidRDefault="008F6202">
      <w:pPr>
        <w:numPr>
          <w:ilvl w:val="0"/>
          <w:numId w:val="14"/>
        </w:numPr>
        <w:spacing w:line="360" w:lineRule="auto"/>
        <w:rPr>
          <w:sz w:val="24"/>
          <w:szCs w:val="24"/>
        </w:rPr>
      </w:pPr>
      <w:r>
        <w:rPr>
          <w:sz w:val="24"/>
          <w:szCs w:val="24"/>
        </w:rPr>
        <w:t xml:space="preserve">Welcome </w:t>
      </w:r>
    </w:p>
    <w:p w14:paraId="2A8E97B9" w14:textId="77777777" w:rsidR="001D146B" w:rsidRDefault="008F6202">
      <w:pPr>
        <w:numPr>
          <w:ilvl w:val="0"/>
          <w:numId w:val="14"/>
        </w:numPr>
        <w:spacing w:line="360" w:lineRule="auto"/>
        <w:rPr>
          <w:sz w:val="24"/>
          <w:szCs w:val="24"/>
        </w:rPr>
      </w:pPr>
      <w:r>
        <w:rPr>
          <w:sz w:val="24"/>
          <w:szCs w:val="24"/>
        </w:rPr>
        <w:t>About 20 Stories High</w:t>
      </w:r>
    </w:p>
    <w:p w14:paraId="3B5F6847" w14:textId="77777777" w:rsidR="001D146B" w:rsidRDefault="008F6202">
      <w:pPr>
        <w:numPr>
          <w:ilvl w:val="0"/>
          <w:numId w:val="14"/>
        </w:numPr>
        <w:spacing w:line="360" w:lineRule="auto"/>
        <w:rPr>
          <w:sz w:val="24"/>
          <w:szCs w:val="24"/>
        </w:rPr>
      </w:pPr>
      <w:r>
        <w:rPr>
          <w:sz w:val="24"/>
          <w:szCs w:val="24"/>
        </w:rPr>
        <w:t>The Role:</w:t>
      </w:r>
    </w:p>
    <w:p w14:paraId="56303DFD" w14:textId="77777777" w:rsidR="001D146B" w:rsidRDefault="008F6202">
      <w:pPr>
        <w:numPr>
          <w:ilvl w:val="1"/>
          <w:numId w:val="14"/>
        </w:numPr>
        <w:spacing w:line="360" w:lineRule="auto"/>
        <w:rPr>
          <w:sz w:val="24"/>
          <w:szCs w:val="24"/>
        </w:rPr>
      </w:pPr>
      <w:r>
        <w:rPr>
          <w:sz w:val="24"/>
          <w:szCs w:val="24"/>
        </w:rPr>
        <w:t>The Programme</w:t>
      </w:r>
    </w:p>
    <w:p w14:paraId="13C6F6B8" w14:textId="77777777" w:rsidR="001D146B" w:rsidRDefault="008F6202">
      <w:pPr>
        <w:numPr>
          <w:ilvl w:val="1"/>
          <w:numId w:val="14"/>
        </w:numPr>
        <w:spacing w:line="360" w:lineRule="auto"/>
        <w:rPr>
          <w:sz w:val="24"/>
          <w:szCs w:val="24"/>
        </w:rPr>
      </w:pPr>
      <w:r>
        <w:rPr>
          <w:sz w:val="24"/>
          <w:szCs w:val="24"/>
        </w:rPr>
        <w:t xml:space="preserve">Inclusion and Representation </w:t>
      </w:r>
    </w:p>
    <w:p w14:paraId="52F3A238" w14:textId="77777777" w:rsidR="001D146B" w:rsidRDefault="008F6202">
      <w:pPr>
        <w:numPr>
          <w:ilvl w:val="0"/>
          <w:numId w:val="14"/>
        </w:numPr>
        <w:spacing w:line="360" w:lineRule="auto"/>
        <w:rPr>
          <w:sz w:val="24"/>
          <w:szCs w:val="24"/>
        </w:rPr>
      </w:pPr>
      <w:r>
        <w:rPr>
          <w:sz w:val="24"/>
          <w:szCs w:val="24"/>
        </w:rPr>
        <w:t xml:space="preserve">Job Description </w:t>
      </w:r>
    </w:p>
    <w:p w14:paraId="67A33314" w14:textId="77777777" w:rsidR="001D146B" w:rsidRDefault="008F6202">
      <w:pPr>
        <w:numPr>
          <w:ilvl w:val="0"/>
          <w:numId w:val="14"/>
        </w:numPr>
        <w:spacing w:line="360" w:lineRule="auto"/>
        <w:rPr>
          <w:sz w:val="24"/>
          <w:szCs w:val="24"/>
        </w:rPr>
      </w:pPr>
      <w:r>
        <w:rPr>
          <w:sz w:val="24"/>
          <w:szCs w:val="24"/>
        </w:rPr>
        <w:t xml:space="preserve">Person Specification </w:t>
      </w:r>
    </w:p>
    <w:p w14:paraId="7AEB8651" w14:textId="77777777" w:rsidR="001D146B" w:rsidRDefault="008F6202">
      <w:pPr>
        <w:numPr>
          <w:ilvl w:val="0"/>
          <w:numId w:val="14"/>
        </w:numPr>
        <w:spacing w:line="360" w:lineRule="auto"/>
        <w:rPr>
          <w:sz w:val="24"/>
          <w:szCs w:val="24"/>
        </w:rPr>
      </w:pPr>
      <w:r>
        <w:rPr>
          <w:sz w:val="24"/>
          <w:szCs w:val="24"/>
        </w:rPr>
        <w:t>Terms and Conditions</w:t>
      </w:r>
    </w:p>
    <w:p w14:paraId="388CBB86" w14:textId="77777777" w:rsidR="001D146B" w:rsidRDefault="008F6202">
      <w:pPr>
        <w:numPr>
          <w:ilvl w:val="0"/>
          <w:numId w:val="14"/>
        </w:numPr>
        <w:spacing w:line="360" w:lineRule="auto"/>
        <w:rPr>
          <w:sz w:val="24"/>
          <w:szCs w:val="24"/>
        </w:rPr>
      </w:pPr>
      <w:r>
        <w:rPr>
          <w:sz w:val="24"/>
          <w:szCs w:val="24"/>
        </w:rPr>
        <w:t>How To Apply</w:t>
      </w:r>
    </w:p>
    <w:p w14:paraId="0A02E551" w14:textId="77777777" w:rsidR="001D146B" w:rsidRDefault="001D146B">
      <w:pPr>
        <w:spacing w:line="360" w:lineRule="auto"/>
        <w:rPr>
          <w:sz w:val="24"/>
          <w:szCs w:val="24"/>
        </w:rPr>
      </w:pPr>
    </w:p>
    <w:p w14:paraId="2C23FB8A" w14:textId="77777777" w:rsidR="001D146B" w:rsidRDefault="001D146B">
      <w:pPr>
        <w:spacing w:line="360" w:lineRule="auto"/>
        <w:ind w:left="2160"/>
        <w:rPr>
          <w:sz w:val="24"/>
          <w:szCs w:val="24"/>
        </w:rPr>
      </w:pPr>
    </w:p>
    <w:p w14:paraId="7B75AFED" w14:textId="77777777" w:rsidR="001D146B" w:rsidRDefault="008F6202">
      <w:pPr>
        <w:spacing w:line="360" w:lineRule="auto"/>
        <w:rPr>
          <w:sz w:val="24"/>
          <w:szCs w:val="24"/>
        </w:rPr>
      </w:pPr>
      <w:r>
        <w:rPr>
          <w:sz w:val="24"/>
          <w:szCs w:val="24"/>
        </w:rPr>
        <w:t xml:space="preserve">This pack is available in a range of formats including audio, large print, </w:t>
      </w:r>
      <w:proofErr w:type="gramStart"/>
      <w:r>
        <w:rPr>
          <w:sz w:val="24"/>
          <w:szCs w:val="24"/>
        </w:rPr>
        <w:t>braille</w:t>
      </w:r>
      <w:proofErr w:type="gramEnd"/>
      <w:r>
        <w:rPr>
          <w:sz w:val="24"/>
          <w:szCs w:val="24"/>
        </w:rPr>
        <w:t xml:space="preserve"> and screen reader compatible versions.</w:t>
      </w:r>
    </w:p>
    <w:p w14:paraId="6CEB0C48" w14:textId="77777777" w:rsidR="001D146B" w:rsidRDefault="008F6202">
      <w:pPr>
        <w:spacing w:line="360" w:lineRule="auto"/>
        <w:rPr>
          <w:color w:val="FF0000"/>
          <w:sz w:val="24"/>
          <w:szCs w:val="24"/>
          <w:highlight w:val="yellow"/>
        </w:rPr>
      </w:pPr>
      <w:r>
        <w:rPr>
          <w:sz w:val="24"/>
          <w:szCs w:val="24"/>
        </w:rPr>
        <w:t xml:space="preserve">If you have a more specific formatting requirement, please let us know by emailing </w:t>
      </w:r>
      <w:hyperlink r:id="rId8">
        <w:r>
          <w:rPr>
            <w:color w:val="1155CC"/>
            <w:sz w:val="24"/>
            <w:szCs w:val="24"/>
            <w:u w:val="single"/>
          </w:rPr>
          <w:t>amy@20storieshigh.org.uk</w:t>
        </w:r>
      </w:hyperlink>
      <w:r>
        <w:rPr>
          <w:sz w:val="24"/>
          <w:szCs w:val="24"/>
        </w:rPr>
        <w:t xml:space="preserve">, we will try our best to provide this for you. </w:t>
      </w:r>
    </w:p>
    <w:p w14:paraId="104329A9" w14:textId="77777777" w:rsidR="001D146B" w:rsidRDefault="008F6202">
      <w:pPr>
        <w:spacing w:line="360" w:lineRule="auto"/>
        <w:rPr>
          <w:sz w:val="44"/>
          <w:szCs w:val="44"/>
        </w:rPr>
      </w:pPr>
      <w:r>
        <w:rPr>
          <w:noProof/>
        </w:rPr>
        <w:drawing>
          <wp:anchor distT="114300" distB="114300" distL="114300" distR="114300" simplePos="0" relativeHeight="251658240" behindDoc="1" locked="0" layoutInCell="1" hidden="0" allowOverlap="1" wp14:anchorId="502F6A1D" wp14:editId="32D50B7B">
            <wp:simplePos x="0" y="0"/>
            <wp:positionH relativeFrom="column">
              <wp:posOffset>-457199</wp:posOffset>
            </wp:positionH>
            <wp:positionV relativeFrom="paragraph">
              <wp:posOffset>495300</wp:posOffset>
            </wp:positionV>
            <wp:extent cx="2414588" cy="654504"/>
            <wp:effectExtent l="0" t="0" r="0" b="0"/>
            <wp:wrapNone/>
            <wp:docPr id="5" name="image2.png" descr="Arts Council Logo"/>
            <wp:cNvGraphicFramePr/>
            <a:graphic xmlns:a="http://schemas.openxmlformats.org/drawingml/2006/main">
              <a:graphicData uri="http://schemas.openxmlformats.org/drawingml/2006/picture">
                <pic:pic xmlns:pic="http://schemas.openxmlformats.org/drawingml/2006/picture">
                  <pic:nvPicPr>
                    <pic:cNvPr id="5" name="image2.png" descr="Arts Council Logo"/>
                    <pic:cNvPicPr preferRelativeResize="0"/>
                  </pic:nvPicPr>
                  <pic:blipFill>
                    <a:blip r:embed="rId9"/>
                    <a:srcRect/>
                    <a:stretch>
                      <a:fillRect/>
                    </a:stretch>
                  </pic:blipFill>
                  <pic:spPr>
                    <a:xfrm>
                      <a:off x="0" y="0"/>
                      <a:ext cx="2414588" cy="654504"/>
                    </a:xfrm>
                    <a:prstGeom prst="rect">
                      <a:avLst/>
                    </a:prstGeom>
                    <a:ln/>
                  </pic:spPr>
                </pic:pic>
              </a:graphicData>
            </a:graphic>
          </wp:anchor>
        </w:drawing>
      </w:r>
    </w:p>
    <w:p w14:paraId="7BA1E37A" w14:textId="77777777" w:rsidR="001D146B" w:rsidRDefault="008F6202">
      <w:pPr>
        <w:pStyle w:val="Heading2"/>
        <w:numPr>
          <w:ilvl w:val="0"/>
          <w:numId w:val="9"/>
        </w:numPr>
      </w:pPr>
      <w:bookmarkStart w:id="1" w:name="_91bbf2mazist" w:colFirst="0" w:colLast="0"/>
      <w:bookmarkEnd w:id="1"/>
      <w:r>
        <w:lastRenderedPageBreak/>
        <w:t xml:space="preserve">  Welcome </w:t>
      </w:r>
    </w:p>
    <w:p w14:paraId="0CA0AA2C" w14:textId="77777777" w:rsidR="001D146B" w:rsidRDefault="001D146B">
      <w:pPr>
        <w:spacing w:line="360" w:lineRule="auto"/>
        <w:rPr>
          <w:color w:val="00B0F0"/>
          <w:sz w:val="32"/>
          <w:szCs w:val="32"/>
        </w:rPr>
      </w:pPr>
    </w:p>
    <w:p w14:paraId="0AAD0E5D" w14:textId="77777777" w:rsidR="001D146B" w:rsidRDefault="008F6202">
      <w:pPr>
        <w:spacing w:line="360" w:lineRule="auto"/>
        <w:rPr>
          <w:sz w:val="24"/>
          <w:szCs w:val="24"/>
        </w:rPr>
      </w:pPr>
      <w:r>
        <w:rPr>
          <w:sz w:val="24"/>
          <w:szCs w:val="24"/>
        </w:rPr>
        <w:t>Thank you for your interest in the role of Associate Producer.</w:t>
      </w:r>
    </w:p>
    <w:p w14:paraId="2C0CB7FD" w14:textId="77777777" w:rsidR="001D146B" w:rsidRDefault="001D146B">
      <w:pPr>
        <w:spacing w:line="360" w:lineRule="auto"/>
        <w:rPr>
          <w:sz w:val="24"/>
          <w:szCs w:val="24"/>
        </w:rPr>
      </w:pPr>
    </w:p>
    <w:p w14:paraId="7EFB3335" w14:textId="77777777" w:rsidR="001D146B" w:rsidRDefault="008F6202">
      <w:pPr>
        <w:spacing w:line="360" w:lineRule="auto"/>
        <w:rPr>
          <w:sz w:val="24"/>
          <w:szCs w:val="24"/>
        </w:rPr>
      </w:pPr>
      <w:r>
        <w:rPr>
          <w:sz w:val="24"/>
          <w:szCs w:val="24"/>
        </w:rPr>
        <w:t>20 Stories High began its life 15 years ago as an organisation dedica</w:t>
      </w:r>
      <w:r>
        <w:rPr>
          <w:sz w:val="24"/>
          <w:szCs w:val="24"/>
        </w:rPr>
        <w:t xml:space="preserve">ted to making theatre with (and for) culturally diverse, working-class young people in </w:t>
      </w:r>
      <w:proofErr w:type="gramStart"/>
      <w:r>
        <w:rPr>
          <w:sz w:val="24"/>
          <w:szCs w:val="24"/>
        </w:rPr>
        <w:t>many</w:t>
      </w:r>
      <w:proofErr w:type="gramEnd"/>
      <w:r>
        <w:rPr>
          <w:sz w:val="24"/>
          <w:szCs w:val="24"/>
        </w:rPr>
        <w:t xml:space="preserve"> contexts and settings. We have gone through </w:t>
      </w:r>
      <w:proofErr w:type="gramStart"/>
      <w:r>
        <w:rPr>
          <w:sz w:val="24"/>
          <w:szCs w:val="24"/>
        </w:rPr>
        <w:t>many</w:t>
      </w:r>
      <w:proofErr w:type="gramEnd"/>
      <w:r>
        <w:rPr>
          <w:sz w:val="24"/>
          <w:szCs w:val="24"/>
        </w:rPr>
        <w:t xml:space="preserve"> changes over this time, adapting and evolving to meet the needs of audiences and participants in Liverpool and nati</w:t>
      </w:r>
      <w:r>
        <w:rPr>
          <w:sz w:val="24"/>
          <w:szCs w:val="24"/>
        </w:rPr>
        <w:t xml:space="preserve">onally. </w:t>
      </w:r>
    </w:p>
    <w:p w14:paraId="05E87158" w14:textId="77777777" w:rsidR="001D146B" w:rsidRDefault="001D146B">
      <w:pPr>
        <w:spacing w:line="360" w:lineRule="auto"/>
        <w:rPr>
          <w:sz w:val="24"/>
          <w:szCs w:val="24"/>
        </w:rPr>
      </w:pPr>
    </w:p>
    <w:p w14:paraId="4150DE76" w14:textId="77777777" w:rsidR="001D146B" w:rsidRDefault="008F6202">
      <w:pPr>
        <w:spacing w:line="360" w:lineRule="auto"/>
        <w:rPr>
          <w:sz w:val="24"/>
          <w:szCs w:val="24"/>
        </w:rPr>
      </w:pPr>
      <w:r>
        <w:rPr>
          <w:sz w:val="24"/>
          <w:szCs w:val="24"/>
          <w:highlight w:val="white"/>
        </w:rPr>
        <w:t xml:space="preserve">The events over the past 18 months have been a challenge for the wider cultural sector, and the individuals involved; We know how the pandemic has disproportionately affected </w:t>
      </w:r>
      <w:proofErr w:type="gramStart"/>
      <w:r>
        <w:rPr>
          <w:sz w:val="24"/>
          <w:szCs w:val="24"/>
          <w:highlight w:val="white"/>
        </w:rPr>
        <w:t>many</w:t>
      </w:r>
      <w:proofErr w:type="gramEnd"/>
      <w:r>
        <w:rPr>
          <w:sz w:val="24"/>
          <w:szCs w:val="24"/>
          <w:highlight w:val="white"/>
        </w:rPr>
        <w:t xml:space="preserve"> young people, people of colour and disabled people, therefore having a direc</w:t>
      </w:r>
      <w:r>
        <w:rPr>
          <w:sz w:val="24"/>
          <w:szCs w:val="24"/>
          <w:highlight w:val="white"/>
        </w:rPr>
        <w:t xml:space="preserve">t impact on many of our participants, audiences, and team members. We recognise and understand first-hand the barriers that exist as we begin to re-emerge in a changing world. Our focus is to support these individuals and groups to continue to engage with </w:t>
      </w:r>
      <w:r>
        <w:rPr>
          <w:sz w:val="24"/>
          <w:szCs w:val="24"/>
          <w:highlight w:val="white"/>
        </w:rPr>
        <w:t xml:space="preserve">equitable creative opportunities in a way that feels safe and inclusive. </w:t>
      </w:r>
    </w:p>
    <w:p w14:paraId="56733620" w14:textId="77777777" w:rsidR="001D146B" w:rsidRDefault="001D146B">
      <w:pPr>
        <w:spacing w:line="360" w:lineRule="auto"/>
        <w:rPr>
          <w:sz w:val="24"/>
          <w:szCs w:val="24"/>
        </w:rPr>
      </w:pPr>
    </w:p>
    <w:p w14:paraId="1CF03AA0" w14:textId="77777777" w:rsidR="001D146B" w:rsidRDefault="008F6202">
      <w:pPr>
        <w:spacing w:line="360" w:lineRule="auto"/>
        <w:rPr>
          <w:sz w:val="24"/>
          <w:szCs w:val="24"/>
        </w:rPr>
      </w:pPr>
      <w:r>
        <w:rPr>
          <w:sz w:val="24"/>
          <w:szCs w:val="24"/>
        </w:rPr>
        <w:t>20 Stories High are now embarking on a new chapter: exploring what our role is within the theatre sector, co-creating with participants and emerging artists, as well as experienced theatre-makers. We are exploring what theatre and participatory projects lo</w:t>
      </w:r>
      <w:r>
        <w:rPr>
          <w:sz w:val="24"/>
          <w:szCs w:val="24"/>
        </w:rPr>
        <w:t>ok like in different spaces, pushing ourselves creatively, redefining what it means to be an activist organisation,</w:t>
      </w:r>
      <w:r>
        <w:rPr>
          <w:i/>
          <w:sz w:val="24"/>
          <w:szCs w:val="24"/>
        </w:rPr>
        <w:t xml:space="preserve"> </w:t>
      </w:r>
      <w:r>
        <w:rPr>
          <w:sz w:val="24"/>
          <w:szCs w:val="24"/>
        </w:rPr>
        <w:t xml:space="preserve">and placing wellbeing at the heart of everything we do. </w:t>
      </w:r>
    </w:p>
    <w:p w14:paraId="4705CD2A" w14:textId="77777777" w:rsidR="001D146B" w:rsidRDefault="001D146B">
      <w:pPr>
        <w:spacing w:line="360" w:lineRule="auto"/>
        <w:rPr>
          <w:sz w:val="24"/>
          <w:szCs w:val="24"/>
        </w:rPr>
      </w:pPr>
    </w:p>
    <w:p w14:paraId="449C9136" w14:textId="77777777" w:rsidR="001D146B" w:rsidRDefault="008F6202">
      <w:pPr>
        <w:spacing w:line="360" w:lineRule="auto"/>
        <w:rPr>
          <w:sz w:val="24"/>
          <w:szCs w:val="24"/>
        </w:rPr>
      </w:pPr>
      <w:r>
        <w:rPr>
          <w:sz w:val="24"/>
          <w:szCs w:val="24"/>
        </w:rPr>
        <w:t xml:space="preserve">We are looking for an Associate Producer who can bring </w:t>
      </w:r>
      <w:proofErr w:type="gramStart"/>
      <w:r>
        <w:rPr>
          <w:sz w:val="24"/>
          <w:szCs w:val="24"/>
        </w:rPr>
        <w:t>new ideas</w:t>
      </w:r>
      <w:proofErr w:type="gramEnd"/>
      <w:r>
        <w:rPr>
          <w:sz w:val="24"/>
          <w:szCs w:val="24"/>
        </w:rPr>
        <w:t>, energy and creat</w:t>
      </w:r>
      <w:r>
        <w:rPr>
          <w:sz w:val="24"/>
          <w:szCs w:val="24"/>
        </w:rPr>
        <w:t>ivity to this new role - someone who shares our values, mission, ambition and is committed to working with young audiences and participants.</w:t>
      </w:r>
    </w:p>
    <w:p w14:paraId="457B8CFF" w14:textId="77777777" w:rsidR="001D146B" w:rsidRDefault="001D146B">
      <w:pPr>
        <w:spacing w:line="360" w:lineRule="auto"/>
        <w:rPr>
          <w:sz w:val="24"/>
          <w:szCs w:val="24"/>
        </w:rPr>
      </w:pPr>
    </w:p>
    <w:p w14:paraId="2FDCFE4F" w14:textId="77777777" w:rsidR="001D146B" w:rsidRDefault="008F6202">
      <w:pPr>
        <w:pStyle w:val="Heading2"/>
        <w:ind w:left="0" w:firstLine="0"/>
      </w:pPr>
      <w:bookmarkStart w:id="2" w:name="_a3m4emnn2i8m" w:colFirst="0" w:colLast="0"/>
      <w:bookmarkEnd w:id="2"/>
      <w:r>
        <w:lastRenderedPageBreak/>
        <w:br/>
        <w:t>2.  About 20 Stories High</w:t>
      </w:r>
    </w:p>
    <w:p w14:paraId="4C14F736" w14:textId="77777777" w:rsidR="001D146B" w:rsidRDefault="001D146B">
      <w:pPr>
        <w:spacing w:line="360" w:lineRule="auto"/>
        <w:rPr>
          <w:sz w:val="24"/>
          <w:szCs w:val="24"/>
        </w:rPr>
      </w:pPr>
    </w:p>
    <w:p w14:paraId="5B5CBCA4" w14:textId="77777777" w:rsidR="001D146B" w:rsidRDefault="008F6202">
      <w:pPr>
        <w:spacing w:line="360" w:lineRule="auto"/>
        <w:rPr>
          <w:sz w:val="24"/>
          <w:szCs w:val="24"/>
        </w:rPr>
      </w:pPr>
      <w:r>
        <w:rPr>
          <w:sz w:val="24"/>
          <w:szCs w:val="24"/>
        </w:rPr>
        <w:t>Founded in 2006, 20 Stories High has established itself as one of the UK’s leading you</w:t>
      </w:r>
      <w:r>
        <w:rPr>
          <w:sz w:val="24"/>
          <w:szCs w:val="24"/>
        </w:rPr>
        <w:t>ng people theatre companies. We are part of the Arts Council Englands’ National Portfolio of funded organisations, are a registered charity and have won a series of prestigious awards and commissions.</w:t>
      </w:r>
    </w:p>
    <w:p w14:paraId="0FBDBA3F" w14:textId="77777777" w:rsidR="001D146B" w:rsidRDefault="008F6202">
      <w:pPr>
        <w:shd w:val="clear" w:color="auto" w:fill="FFFFFF"/>
        <w:spacing w:line="360" w:lineRule="auto"/>
        <w:rPr>
          <w:sz w:val="24"/>
          <w:szCs w:val="24"/>
        </w:rPr>
      </w:pPr>
      <w:r>
        <w:rPr>
          <w:sz w:val="24"/>
          <w:szCs w:val="24"/>
        </w:rPr>
        <w:t xml:space="preserve"> </w:t>
      </w:r>
    </w:p>
    <w:p w14:paraId="7C9EAE1E" w14:textId="77777777" w:rsidR="001D146B" w:rsidRDefault="008F6202">
      <w:pPr>
        <w:pStyle w:val="Heading3"/>
      </w:pPr>
      <w:bookmarkStart w:id="3" w:name="_qi2w5ojmsk6u" w:colFirst="0" w:colLast="0"/>
      <w:bookmarkEnd w:id="3"/>
      <w:r>
        <w:t>Vision</w:t>
      </w:r>
    </w:p>
    <w:p w14:paraId="6E8AADAE" w14:textId="77777777" w:rsidR="001D146B" w:rsidRDefault="001D146B"/>
    <w:p w14:paraId="5935E4EB" w14:textId="77777777" w:rsidR="001D146B" w:rsidRDefault="008F6202">
      <w:pPr>
        <w:shd w:val="clear" w:color="auto" w:fill="FFFFFF"/>
        <w:spacing w:line="360" w:lineRule="auto"/>
        <w:rPr>
          <w:sz w:val="24"/>
          <w:szCs w:val="24"/>
          <w:highlight w:val="white"/>
        </w:rPr>
      </w:pPr>
      <w:r>
        <w:rPr>
          <w:sz w:val="24"/>
          <w:szCs w:val="24"/>
          <w:highlight w:val="white"/>
        </w:rPr>
        <w:t xml:space="preserve">20 Stories High </w:t>
      </w:r>
      <w:proofErr w:type="spellStart"/>
      <w:r>
        <w:rPr>
          <w:sz w:val="24"/>
          <w:szCs w:val="24"/>
          <w:highlight w:val="white"/>
        </w:rPr>
        <w:t>endeavours</w:t>
      </w:r>
      <w:proofErr w:type="spellEnd"/>
      <w:r>
        <w:rPr>
          <w:sz w:val="24"/>
          <w:szCs w:val="24"/>
          <w:highlight w:val="white"/>
        </w:rPr>
        <w:t xml:space="preserve"> to create a world </w:t>
      </w:r>
      <w:r>
        <w:rPr>
          <w:sz w:val="24"/>
          <w:szCs w:val="24"/>
          <w:highlight w:val="white"/>
        </w:rPr>
        <w:t>where culturally diverse, working-class young people and young adults' voices are equally valued, seen and heard by the most diverse audience possible.</w:t>
      </w:r>
    </w:p>
    <w:p w14:paraId="039BFD31" w14:textId="77777777" w:rsidR="001D146B" w:rsidRDefault="008F6202">
      <w:pPr>
        <w:shd w:val="clear" w:color="auto" w:fill="FFFFFF"/>
        <w:spacing w:line="360" w:lineRule="auto"/>
        <w:rPr>
          <w:sz w:val="24"/>
          <w:szCs w:val="24"/>
        </w:rPr>
      </w:pPr>
      <w:r>
        <w:rPr>
          <w:sz w:val="24"/>
          <w:szCs w:val="24"/>
        </w:rPr>
        <w:t>We believe that “everybody's got a story to tell... and their own way of telling it…”</w:t>
      </w:r>
    </w:p>
    <w:p w14:paraId="124CF0E8" w14:textId="77777777" w:rsidR="001D146B" w:rsidRDefault="001D146B">
      <w:pPr>
        <w:shd w:val="clear" w:color="auto" w:fill="FFFFFF"/>
        <w:spacing w:line="360" w:lineRule="auto"/>
        <w:rPr>
          <w:color w:val="222222"/>
          <w:sz w:val="24"/>
          <w:szCs w:val="24"/>
        </w:rPr>
      </w:pPr>
    </w:p>
    <w:p w14:paraId="2CC2BF49" w14:textId="77777777" w:rsidR="001D146B" w:rsidRDefault="008F6202">
      <w:pPr>
        <w:pStyle w:val="Heading3"/>
        <w:shd w:val="clear" w:color="auto" w:fill="FFFFFF"/>
        <w:rPr>
          <w:sz w:val="24"/>
          <w:szCs w:val="24"/>
        </w:rPr>
      </w:pPr>
      <w:bookmarkStart w:id="4" w:name="_f4ws5b4gqzo6" w:colFirst="0" w:colLast="0"/>
      <w:bookmarkEnd w:id="4"/>
      <w:r>
        <w:t>Mission</w:t>
      </w:r>
    </w:p>
    <w:p w14:paraId="4631268A" w14:textId="77777777" w:rsidR="001D146B" w:rsidRDefault="008F6202">
      <w:pPr>
        <w:shd w:val="clear" w:color="auto" w:fill="FFFFFF"/>
        <w:spacing w:line="360" w:lineRule="auto"/>
        <w:rPr>
          <w:sz w:val="24"/>
          <w:szCs w:val="24"/>
        </w:rPr>
      </w:pPr>
      <w:r>
        <w:rPr>
          <w:color w:val="222222"/>
          <w:sz w:val="24"/>
          <w:szCs w:val="24"/>
        </w:rPr>
        <w:t>To make t</w:t>
      </w:r>
      <w:r>
        <w:rPr>
          <w:color w:val="222222"/>
          <w:sz w:val="24"/>
          <w:szCs w:val="24"/>
        </w:rPr>
        <w:t xml:space="preserve">heatre and art with and for underrepresented young people/young adults, emerging </w:t>
      </w:r>
      <w:proofErr w:type="gramStart"/>
      <w:r>
        <w:rPr>
          <w:color w:val="222222"/>
          <w:sz w:val="24"/>
          <w:szCs w:val="24"/>
        </w:rPr>
        <w:t>artists</w:t>
      </w:r>
      <w:proofErr w:type="gramEnd"/>
      <w:r>
        <w:rPr>
          <w:color w:val="222222"/>
          <w:sz w:val="24"/>
          <w:szCs w:val="24"/>
        </w:rPr>
        <w:t xml:space="preserve"> and world class professionals. To create bold, heartfelt, and unique theatre experiences that enable </w:t>
      </w:r>
      <w:r>
        <w:rPr>
          <w:sz w:val="24"/>
          <w:szCs w:val="24"/>
        </w:rPr>
        <w:t>social change. Collaborating with young people &amp; young adults to d</w:t>
      </w:r>
      <w:r>
        <w:rPr>
          <w:sz w:val="24"/>
          <w:szCs w:val="24"/>
        </w:rPr>
        <w:t>evelop the stories they want to tell through the artforms they own and want to see.</w:t>
      </w:r>
    </w:p>
    <w:p w14:paraId="66A05FDC" w14:textId="77777777" w:rsidR="001D146B" w:rsidRDefault="001D146B">
      <w:pPr>
        <w:shd w:val="clear" w:color="auto" w:fill="FFFFFF"/>
        <w:spacing w:line="360" w:lineRule="auto"/>
        <w:rPr>
          <w:sz w:val="24"/>
          <w:szCs w:val="24"/>
        </w:rPr>
      </w:pPr>
    </w:p>
    <w:p w14:paraId="318A720F" w14:textId="77777777" w:rsidR="001D146B" w:rsidRDefault="008F6202">
      <w:pPr>
        <w:shd w:val="clear" w:color="auto" w:fill="FFFFFF"/>
        <w:spacing w:line="360" w:lineRule="auto"/>
        <w:rPr>
          <w:sz w:val="24"/>
          <w:szCs w:val="24"/>
        </w:rPr>
      </w:pPr>
      <w:r>
        <w:rPr>
          <w:sz w:val="24"/>
          <w:szCs w:val="24"/>
        </w:rPr>
        <w:t xml:space="preserve">Our 3 Strategic Aims: </w:t>
      </w:r>
    </w:p>
    <w:p w14:paraId="27467BF2" w14:textId="77777777" w:rsidR="001D146B" w:rsidRDefault="001D146B">
      <w:pPr>
        <w:shd w:val="clear" w:color="auto" w:fill="FFFFFF"/>
        <w:spacing w:line="360" w:lineRule="auto"/>
        <w:rPr>
          <w:sz w:val="24"/>
          <w:szCs w:val="24"/>
        </w:rPr>
      </w:pPr>
    </w:p>
    <w:p w14:paraId="560DCC3A" w14:textId="77777777" w:rsidR="001D146B" w:rsidRDefault="008F6202">
      <w:pPr>
        <w:numPr>
          <w:ilvl w:val="0"/>
          <w:numId w:val="6"/>
        </w:numPr>
        <w:shd w:val="clear" w:color="auto" w:fill="FFFFFF"/>
        <w:spacing w:line="360" w:lineRule="auto"/>
        <w:rPr>
          <w:sz w:val="24"/>
          <w:szCs w:val="24"/>
        </w:rPr>
      </w:pPr>
      <w:r>
        <w:rPr>
          <w:sz w:val="24"/>
          <w:szCs w:val="24"/>
        </w:rPr>
        <w:t xml:space="preserve">To offer excellent participatory experiences allowing access for all </w:t>
      </w:r>
    </w:p>
    <w:p w14:paraId="6A60BAB0" w14:textId="77777777" w:rsidR="001D146B" w:rsidRDefault="008F6202">
      <w:pPr>
        <w:numPr>
          <w:ilvl w:val="0"/>
          <w:numId w:val="6"/>
        </w:numPr>
        <w:shd w:val="clear" w:color="auto" w:fill="FFFFFF"/>
        <w:spacing w:line="360" w:lineRule="auto"/>
        <w:rPr>
          <w:sz w:val="24"/>
          <w:szCs w:val="24"/>
        </w:rPr>
      </w:pPr>
      <w:r>
        <w:rPr>
          <w:sz w:val="24"/>
          <w:szCs w:val="24"/>
        </w:rPr>
        <w:t xml:space="preserve">To train, develop and collaborate with the next generation of theatre makers </w:t>
      </w:r>
    </w:p>
    <w:p w14:paraId="1BE6E82D" w14:textId="77777777" w:rsidR="001D146B" w:rsidRDefault="008F6202">
      <w:pPr>
        <w:numPr>
          <w:ilvl w:val="0"/>
          <w:numId w:val="6"/>
        </w:numPr>
        <w:shd w:val="clear" w:color="auto" w:fill="FFFFFF"/>
        <w:spacing w:line="360" w:lineRule="auto"/>
        <w:rPr>
          <w:sz w:val="24"/>
          <w:szCs w:val="24"/>
        </w:rPr>
      </w:pPr>
      <w:r>
        <w:rPr>
          <w:sz w:val="24"/>
          <w:szCs w:val="24"/>
        </w:rPr>
        <w:t xml:space="preserve">To produce and tour new theatre, for diverse audiences - locally, </w:t>
      </w:r>
      <w:proofErr w:type="gramStart"/>
      <w:r>
        <w:rPr>
          <w:sz w:val="24"/>
          <w:szCs w:val="24"/>
        </w:rPr>
        <w:t>nationally</w:t>
      </w:r>
      <w:proofErr w:type="gramEnd"/>
      <w:r>
        <w:rPr>
          <w:sz w:val="24"/>
          <w:szCs w:val="24"/>
        </w:rPr>
        <w:t xml:space="preserve"> and internationally, in a variety of imaginative community spaces, and venues</w:t>
      </w:r>
    </w:p>
    <w:p w14:paraId="0465D1F4" w14:textId="77777777" w:rsidR="001D146B" w:rsidRDefault="008F6202">
      <w:pPr>
        <w:pStyle w:val="Heading3"/>
      </w:pPr>
      <w:bookmarkStart w:id="5" w:name="_deb9mqydvlua" w:colFirst="0" w:colLast="0"/>
      <w:bookmarkEnd w:id="5"/>
      <w:r>
        <w:t>Values</w:t>
      </w:r>
    </w:p>
    <w:p w14:paraId="51343BAE" w14:textId="77777777" w:rsidR="001D146B" w:rsidRDefault="008F6202">
      <w:pPr>
        <w:spacing w:line="360" w:lineRule="auto"/>
        <w:rPr>
          <w:color w:val="222222"/>
          <w:sz w:val="24"/>
          <w:szCs w:val="24"/>
        </w:rPr>
      </w:pPr>
      <w:r>
        <w:rPr>
          <w:color w:val="222222"/>
          <w:sz w:val="24"/>
          <w:szCs w:val="24"/>
        </w:rPr>
        <w:t xml:space="preserve">20 Stories High </w:t>
      </w:r>
      <w:proofErr w:type="gramStart"/>
      <w:r>
        <w:rPr>
          <w:color w:val="222222"/>
          <w:sz w:val="24"/>
          <w:szCs w:val="24"/>
        </w:rPr>
        <w:t>value</w:t>
      </w:r>
      <w:proofErr w:type="gramEnd"/>
      <w:r>
        <w:rPr>
          <w:color w:val="222222"/>
          <w:sz w:val="24"/>
          <w:szCs w:val="24"/>
        </w:rPr>
        <w:t>… Equity, Wellbeing and Activism</w:t>
      </w:r>
    </w:p>
    <w:p w14:paraId="5BE26B55" w14:textId="77777777" w:rsidR="001D146B" w:rsidRDefault="008F6202">
      <w:pPr>
        <w:spacing w:line="360" w:lineRule="auto"/>
      </w:pPr>
      <w:r>
        <w:rPr>
          <w:color w:val="00B0F0"/>
          <w:sz w:val="36"/>
          <w:szCs w:val="36"/>
        </w:rPr>
        <w:lastRenderedPageBreak/>
        <w:t>3. The Role</w:t>
      </w:r>
    </w:p>
    <w:p w14:paraId="183C9604" w14:textId="77777777" w:rsidR="001D146B" w:rsidRDefault="001D146B">
      <w:pPr>
        <w:spacing w:line="360" w:lineRule="auto"/>
        <w:rPr>
          <w:color w:val="FF0000"/>
          <w:sz w:val="24"/>
          <w:szCs w:val="24"/>
        </w:rPr>
      </w:pPr>
    </w:p>
    <w:p w14:paraId="6753CDC6" w14:textId="77777777" w:rsidR="001D146B" w:rsidRDefault="008F6202">
      <w:pPr>
        <w:spacing w:line="360" w:lineRule="auto"/>
        <w:rPr>
          <w:sz w:val="24"/>
          <w:szCs w:val="24"/>
        </w:rPr>
      </w:pPr>
      <w:r>
        <w:rPr>
          <w:sz w:val="24"/>
          <w:szCs w:val="24"/>
        </w:rPr>
        <w:t xml:space="preserve">The Associate Producer role is pivotal within 20 Stories High’s structure - and to its success. We are looking for a dynamic, experienced individual with bold ideas and an open mind to join the 20 Stories </w:t>
      </w:r>
      <w:r>
        <w:rPr>
          <w:sz w:val="24"/>
          <w:szCs w:val="24"/>
        </w:rPr>
        <w:t>High team.</w:t>
      </w:r>
    </w:p>
    <w:p w14:paraId="150A1939" w14:textId="77777777" w:rsidR="001D146B" w:rsidRDefault="001D146B">
      <w:pPr>
        <w:spacing w:line="360" w:lineRule="auto"/>
        <w:rPr>
          <w:sz w:val="24"/>
          <w:szCs w:val="24"/>
        </w:rPr>
      </w:pPr>
    </w:p>
    <w:p w14:paraId="3F764F96" w14:textId="77777777" w:rsidR="001D146B" w:rsidRDefault="008F6202">
      <w:pPr>
        <w:spacing w:line="360" w:lineRule="auto"/>
        <w:rPr>
          <w:sz w:val="24"/>
          <w:szCs w:val="24"/>
        </w:rPr>
      </w:pPr>
      <w:r>
        <w:rPr>
          <w:sz w:val="24"/>
          <w:szCs w:val="24"/>
        </w:rPr>
        <w:t xml:space="preserve">It is important to us that the Associate Producer shares the company’s values, and is committed to contributing to our developing practice in terms of both wellbeing and EDIA (Equality, Diversity, Inclusion and Activism). </w:t>
      </w:r>
    </w:p>
    <w:p w14:paraId="38D809F4" w14:textId="77777777" w:rsidR="001D146B" w:rsidRDefault="001D146B">
      <w:pPr>
        <w:spacing w:line="360" w:lineRule="auto"/>
        <w:rPr>
          <w:sz w:val="24"/>
          <w:szCs w:val="24"/>
          <w:highlight w:val="red"/>
        </w:rPr>
      </w:pPr>
    </w:p>
    <w:p w14:paraId="5302B506" w14:textId="77777777" w:rsidR="001D146B" w:rsidRDefault="008F6202">
      <w:pPr>
        <w:pStyle w:val="Heading3"/>
        <w:numPr>
          <w:ilvl w:val="0"/>
          <w:numId w:val="11"/>
        </w:numPr>
      </w:pPr>
      <w:bookmarkStart w:id="6" w:name="_rjny69y02jh" w:colFirst="0" w:colLast="0"/>
      <w:bookmarkEnd w:id="6"/>
      <w:r>
        <w:t>The Programme</w:t>
      </w:r>
    </w:p>
    <w:p w14:paraId="29E789C9" w14:textId="77777777" w:rsidR="001D146B" w:rsidRDefault="008F6202">
      <w:pPr>
        <w:spacing w:line="360" w:lineRule="auto"/>
        <w:rPr>
          <w:sz w:val="24"/>
          <w:szCs w:val="24"/>
        </w:rPr>
      </w:pPr>
      <w:r>
        <w:rPr>
          <w:sz w:val="24"/>
          <w:szCs w:val="24"/>
        </w:rPr>
        <w:br/>
        <w:t xml:space="preserve">This </w:t>
      </w:r>
      <w:r>
        <w:rPr>
          <w:sz w:val="24"/>
          <w:szCs w:val="24"/>
        </w:rPr>
        <w:t xml:space="preserve">new role will work closely as a producing team with our Co-CEO/Exec Director, Co-CEO/Artistic </w:t>
      </w:r>
      <w:proofErr w:type="gramStart"/>
      <w:r>
        <w:rPr>
          <w:sz w:val="24"/>
          <w:szCs w:val="24"/>
        </w:rPr>
        <w:t>Director</w:t>
      </w:r>
      <w:proofErr w:type="gramEnd"/>
      <w:r>
        <w:rPr>
          <w:sz w:val="24"/>
          <w:szCs w:val="24"/>
        </w:rPr>
        <w:t xml:space="preserve"> and our Youth Projects Producer to produce the 20 Stories High programme. Different projects will </w:t>
      </w:r>
      <w:proofErr w:type="gramStart"/>
      <w:r>
        <w:rPr>
          <w:sz w:val="24"/>
          <w:szCs w:val="24"/>
        </w:rPr>
        <w:t>be assigned</w:t>
      </w:r>
      <w:proofErr w:type="gramEnd"/>
      <w:r>
        <w:rPr>
          <w:sz w:val="24"/>
          <w:szCs w:val="24"/>
        </w:rPr>
        <w:t xml:space="preserve"> a ‘lead’ producer, with the others in the t</w:t>
      </w:r>
      <w:r>
        <w:rPr>
          <w:sz w:val="24"/>
          <w:szCs w:val="24"/>
        </w:rPr>
        <w:t xml:space="preserve">eam taking on support/overseeing roles. </w:t>
      </w:r>
      <w:r>
        <w:rPr>
          <w:sz w:val="24"/>
          <w:szCs w:val="24"/>
        </w:rPr>
        <w:br/>
      </w:r>
    </w:p>
    <w:p w14:paraId="329DBF5C" w14:textId="77777777" w:rsidR="001D146B" w:rsidRDefault="008F6202">
      <w:pPr>
        <w:spacing w:before="240" w:after="240" w:line="360" w:lineRule="auto"/>
        <w:rPr>
          <w:sz w:val="24"/>
          <w:szCs w:val="24"/>
        </w:rPr>
      </w:pPr>
      <w:r>
        <w:rPr>
          <w:sz w:val="24"/>
          <w:szCs w:val="24"/>
        </w:rPr>
        <w:t>Our 2022-23 Programme includes:</w:t>
      </w:r>
    </w:p>
    <w:p w14:paraId="68C2F001" w14:textId="77777777" w:rsidR="001D146B" w:rsidRDefault="008F6202">
      <w:pPr>
        <w:numPr>
          <w:ilvl w:val="0"/>
          <w:numId w:val="5"/>
        </w:numPr>
        <w:spacing w:line="360" w:lineRule="auto"/>
        <w:rPr>
          <w:sz w:val="24"/>
          <w:szCs w:val="24"/>
        </w:rPr>
      </w:pPr>
      <w:r>
        <w:rPr>
          <w:b/>
          <w:sz w:val="24"/>
          <w:szCs w:val="24"/>
        </w:rPr>
        <w:t>Youth Theatre:</w:t>
      </w:r>
      <w:r>
        <w:rPr>
          <w:sz w:val="24"/>
          <w:szCs w:val="24"/>
        </w:rPr>
        <w:t xml:space="preserve"> weekly creative workshops for 14-21-year-olds, leading up to a summer show in July 2022 directed by Artistic Director Keith Saha at the Unity Theatre</w:t>
      </w:r>
    </w:p>
    <w:p w14:paraId="197E506D" w14:textId="77777777" w:rsidR="001D146B" w:rsidRDefault="008F6202">
      <w:pPr>
        <w:numPr>
          <w:ilvl w:val="0"/>
          <w:numId w:val="5"/>
        </w:numPr>
        <w:spacing w:line="360" w:lineRule="auto"/>
        <w:rPr>
          <w:sz w:val="24"/>
          <w:szCs w:val="24"/>
        </w:rPr>
      </w:pPr>
      <w:r>
        <w:rPr>
          <w:b/>
          <w:sz w:val="24"/>
          <w:szCs w:val="24"/>
        </w:rPr>
        <w:t>Outreach:</w:t>
      </w:r>
      <w:r>
        <w:rPr>
          <w:sz w:val="24"/>
          <w:szCs w:val="24"/>
        </w:rPr>
        <w:t xml:space="preserve"> specifi</w:t>
      </w:r>
      <w:r>
        <w:rPr>
          <w:sz w:val="24"/>
          <w:szCs w:val="24"/>
        </w:rPr>
        <w:t>c workshops/projects working with local young people and communities, sometimes linked to youth theatre, Here &amp; Now or other programme areas</w:t>
      </w:r>
    </w:p>
    <w:p w14:paraId="1DE014F4" w14:textId="77777777" w:rsidR="001D146B" w:rsidRDefault="008F6202">
      <w:pPr>
        <w:numPr>
          <w:ilvl w:val="0"/>
          <w:numId w:val="5"/>
        </w:numPr>
        <w:spacing w:line="360" w:lineRule="auto"/>
        <w:rPr>
          <w:sz w:val="24"/>
          <w:szCs w:val="24"/>
        </w:rPr>
      </w:pPr>
      <w:r>
        <w:rPr>
          <w:b/>
          <w:sz w:val="24"/>
          <w:szCs w:val="24"/>
        </w:rPr>
        <w:t>Here &amp; Now:</w:t>
      </w:r>
      <w:r>
        <w:rPr>
          <w:sz w:val="24"/>
          <w:szCs w:val="24"/>
        </w:rPr>
        <w:t xml:space="preserve"> a collection of quick-turnaround, responsive, accessible,  community-focused projects, building on the success of </w:t>
      </w:r>
      <w:hyperlink r:id="rId10">
        <w:r>
          <w:rPr>
            <w:color w:val="1155CC"/>
            <w:sz w:val="24"/>
            <w:szCs w:val="24"/>
          </w:rPr>
          <w:t>Knocking On</w:t>
        </w:r>
      </w:hyperlink>
      <w:r>
        <w:rPr>
          <w:sz w:val="24"/>
          <w:szCs w:val="24"/>
        </w:rPr>
        <w:t xml:space="preserve"> (2020) a doorstep theatre experience and </w:t>
      </w:r>
      <w:hyperlink r:id="rId11">
        <w:r>
          <w:rPr>
            <w:color w:val="1155CC"/>
            <w:sz w:val="24"/>
            <w:szCs w:val="24"/>
          </w:rPr>
          <w:t>Summer Sounds</w:t>
        </w:r>
      </w:hyperlink>
      <w:r>
        <w:rPr>
          <w:sz w:val="24"/>
          <w:szCs w:val="24"/>
        </w:rPr>
        <w:t xml:space="preserve"> (2021) touring mini-gigs to community spaces </w:t>
      </w:r>
    </w:p>
    <w:p w14:paraId="3890A6B0" w14:textId="77777777" w:rsidR="001D146B" w:rsidRDefault="008F6202">
      <w:pPr>
        <w:numPr>
          <w:ilvl w:val="0"/>
          <w:numId w:val="5"/>
        </w:numPr>
        <w:spacing w:line="360" w:lineRule="auto"/>
        <w:rPr>
          <w:sz w:val="24"/>
          <w:szCs w:val="24"/>
        </w:rPr>
      </w:pPr>
      <w:r>
        <w:rPr>
          <w:b/>
          <w:sz w:val="24"/>
          <w:szCs w:val="24"/>
        </w:rPr>
        <w:lastRenderedPageBreak/>
        <w:t>Launch Academy (18-30s):</w:t>
      </w:r>
      <w:r>
        <w:rPr>
          <w:sz w:val="24"/>
          <w:szCs w:val="24"/>
        </w:rPr>
        <w:t xml:space="preserve"> professional Development Programme for future theatre-makers </w:t>
      </w:r>
      <w:proofErr w:type="gramStart"/>
      <w:r>
        <w:rPr>
          <w:sz w:val="24"/>
          <w:szCs w:val="24"/>
        </w:rPr>
        <w:t>working</w:t>
      </w:r>
      <w:proofErr w:type="gramEnd"/>
      <w:r>
        <w:rPr>
          <w:sz w:val="24"/>
          <w:szCs w:val="24"/>
        </w:rPr>
        <w:t xml:space="preserve"> with local emerging artists (in partnership w</w:t>
      </w:r>
      <w:r>
        <w:rPr>
          <w:sz w:val="24"/>
          <w:szCs w:val="24"/>
        </w:rPr>
        <w:t>ith Unity)</w:t>
      </w:r>
    </w:p>
    <w:p w14:paraId="205783CF" w14:textId="77777777" w:rsidR="001D146B" w:rsidRDefault="008F6202">
      <w:pPr>
        <w:numPr>
          <w:ilvl w:val="0"/>
          <w:numId w:val="5"/>
        </w:numPr>
        <w:spacing w:line="360" w:lineRule="auto"/>
        <w:rPr>
          <w:sz w:val="24"/>
          <w:szCs w:val="24"/>
        </w:rPr>
      </w:pPr>
      <w:r>
        <w:rPr>
          <w:b/>
          <w:sz w:val="24"/>
          <w:szCs w:val="24"/>
        </w:rPr>
        <w:t>18-30s Creative Programme</w:t>
      </w:r>
      <w:r>
        <w:rPr>
          <w:sz w:val="24"/>
          <w:szCs w:val="24"/>
        </w:rPr>
        <w:t xml:space="preserve">: workshops, </w:t>
      </w:r>
      <w:proofErr w:type="gramStart"/>
      <w:r>
        <w:rPr>
          <w:sz w:val="24"/>
          <w:szCs w:val="24"/>
        </w:rPr>
        <w:t>socials</w:t>
      </w:r>
      <w:proofErr w:type="gramEnd"/>
      <w:r>
        <w:rPr>
          <w:sz w:val="24"/>
          <w:szCs w:val="24"/>
        </w:rPr>
        <w:t xml:space="preserve"> and performance opportunities (currently in development)</w:t>
      </w:r>
    </w:p>
    <w:p w14:paraId="586855D1" w14:textId="77777777" w:rsidR="001D146B" w:rsidRDefault="008F6202">
      <w:pPr>
        <w:numPr>
          <w:ilvl w:val="0"/>
          <w:numId w:val="5"/>
        </w:numPr>
        <w:spacing w:line="360" w:lineRule="auto"/>
        <w:rPr>
          <w:sz w:val="24"/>
          <w:szCs w:val="24"/>
        </w:rPr>
      </w:pPr>
      <w:r>
        <w:rPr>
          <w:b/>
          <w:sz w:val="24"/>
          <w:szCs w:val="24"/>
        </w:rPr>
        <w:t xml:space="preserve">Research &amp; Development: </w:t>
      </w:r>
      <w:r>
        <w:rPr>
          <w:sz w:val="24"/>
          <w:szCs w:val="24"/>
        </w:rPr>
        <w:t>for a new professional touring production 2023 - created by Keith Saha and collaborators</w:t>
      </w:r>
    </w:p>
    <w:p w14:paraId="35B126EA" w14:textId="77777777" w:rsidR="001D146B" w:rsidRDefault="008F6202">
      <w:pPr>
        <w:numPr>
          <w:ilvl w:val="0"/>
          <w:numId w:val="5"/>
        </w:numPr>
        <w:spacing w:line="360" w:lineRule="auto"/>
        <w:rPr>
          <w:sz w:val="24"/>
          <w:szCs w:val="24"/>
        </w:rPr>
      </w:pPr>
      <w:r>
        <w:rPr>
          <w:b/>
          <w:sz w:val="24"/>
          <w:szCs w:val="24"/>
        </w:rPr>
        <w:t xml:space="preserve">State of Mind: </w:t>
      </w:r>
      <w:r>
        <w:rPr>
          <w:sz w:val="24"/>
          <w:szCs w:val="24"/>
        </w:rPr>
        <w:t>Paul Hamlyn Fo</w:t>
      </w:r>
      <w:r>
        <w:rPr>
          <w:sz w:val="24"/>
          <w:szCs w:val="24"/>
        </w:rPr>
        <w:t xml:space="preserve">undation funded a 4-year programme, exploring all through the lens of wellbeing. 2022 is the final year of this funding. The focus will be </w:t>
      </w:r>
      <w:proofErr w:type="gramStart"/>
      <w:r>
        <w:rPr>
          <w:sz w:val="24"/>
          <w:szCs w:val="24"/>
        </w:rPr>
        <w:t>on  embedding</w:t>
      </w:r>
      <w:proofErr w:type="gramEnd"/>
      <w:r>
        <w:rPr>
          <w:sz w:val="24"/>
          <w:szCs w:val="24"/>
        </w:rPr>
        <w:t xml:space="preserve"> the learning into our </w:t>
      </w:r>
      <w:proofErr w:type="spellStart"/>
      <w:r>
        <w:rPr>
          <w:sz w:val="24"/>
          <w:szCs w:val="24"/>
        </w:rPr>
        <w:t>practice,as</w:t>
      </w:r>
      <w:proofErr w:type="spellEnd"/>
      <w:r>
        <w:rPr>
          <w:sz w:val="24"/>
          <w:szCs w:val="24"/>
        </w:rPr>
        <w:t xml:space="preserve"> well as sharing our findings and opening up conversations</w:t>
      </w:r>
    </w:p>
    <w:p w14:paraId="682EBFBD" w14:textId="77777777" w:rsidR="001D146B" w:rsidRDefault="008F6202">
      <w:pPr>
        <w:numPr>
          <w:ilvl w:val="0"/>
          <w:numId w:val="5"/>
        </w:numPr>
        <w:spacing w:line="360" w:lineRule="auto"/>
        <w:rPr>
          <w:sz w:val="24"/>
          <w:szCs w:val="24"/>
        </w:rPr>
      </w:pPr>
      <w:r>
        <w:rPr>
          <w:b/>
          <w:sz w:val="24"/>
          <w:szCs w:val="24"/>
        </w:rPr>
        <w:t>Equality, D</w:t>
      </w:r>
      <w:r>
        <w:rPr>
          <w:b/>
          <w:sz w:val="24"/>
          <w:szCs w:val="24"/>
        </w:rPr>
        <w:t>iversity, Inclusion and Activism programme</w:t>
      </w:r>
      <w:r>
        <w:rPr>
          <w:sz w:val="24"/>
          <w:szCs w:val="24"/>
        </w:rPr>
        <w:t xml:space="preserve">: staff/board training, partnership working, conversations/workshops/events with young people, artists and our community - </w:t>
      </w:r>
      <w:proofErr w:type="gramStart"/>
      <w:r>
        <w:rPr>
          <w:sz w:val="24"/>
          <w:szCs w:val="24"/>
        </w:rPr>
        <w:t>that feeds</w:t>
      </w:r>
      <w:proofErr w:type="gramEnd"/>
      <w:r>
        <w:rPr>
          <w:sz w:val="24"/>
          <w:szCs w:val="24"/>
        </w:rPr>
        <w:t xml:space="preserve"> into our ever-evolving EDIA action plan, activism and overall mission of the com</w:t>
      </w:r>
      <w:r>
        <w:rPr>
          <w:sz w:val="24"/>
          <w:szCs w:val="24"/>
        </w:rPr>
        <w:t>pany</w:t>
      </w:r>
    </w:p>
    <w:p w14:paraId="647EA29B" w14:textId="77777777" w:rsidR="001D146B" w:rsidRDefault="008F6202">
      <w:pPr>
        <w:numPr>
          <w:ilvl w:val="0"/>
          <w:numId w:val="5"/>
        </w:numPr>
        <w:spacing w:line="360" w:lineRule="auto"/>
        <w:rPr>
          <w:sz w:val="24"/>
          <w:szCs w:val="24"/>
        </w:rPr>
      </w:pPr>
      <w:r>
        <w:rPr>
          <w:b/>
          <w:sz w:val="24"/>
          <w:szCs w:val="24"/>
        </w:rPr>
        <w:t>Future Collective:</w:t>
      </w:r>
      <w:r>
        <w:rPr>
          <w:sz w:val="24"/>
          <w:szCs w:val="24"/>
        </w:rPr>
        <w:t xml:space="preserve"> in 2022 we will be reestablishing a 20SH young advisory group </w:t>
      </w:r>
      <w:r>
        <w:rPr>
          <w:sz w:val="24"/>
          <w:szCs w:val="24"/>
        </w:rPr>
        <w:br/>
      </w:r>
    </w:p>
    <w:p w14:paraId="6930F231" w14:textId="77777777" w:rsidR="001D146B" w:rsidRDefault="008F6202">
      <w:pPr>
        <w:pStyle w:val="Heading3"/>
        <w:keepNext w:val="0"/>
        <w:keepLines w:val="0"/>
        <w:numPr>
          <w:ilvl w:val="0"/>
          <w:numId w:val="11"/>
        </w:numPr>
        <w:shd w:val="clear" w:color="auto" w:fill="FFFFFF"/>
        <w:spacing w:after="20"/>
      </w:pPr>
      <w:bookmarkStart w:id="7" w:name="_hcdsswer881s" w:colFirst="0" w:colLast="0"/>
      <w:bookmarkEnd w:id="7"/>
      <w:r>
        <w:t>Inclusion and Representation</w:t>
      </w:r>
    </w:p>
    <w:p w14:paraId="15C8327F" w14:textId="77777777" w:rsidR="001D146B" w:rsidRDefault="008F6202">
      <w:pPr>
        <w:shd w:val="clear" w:color="auto" w:fill="FFFFFF"/>
        <w:spacing w:line="360" w:lineRule="auto"/>
      </w:pPr>
      <w:r>
        <w:t xml:space="preserve">It is important to us that the lived experience of our team accurately and fairly represents our participants, </w:t>
      </w:r>
      <w:proofErr w:type="gramStart"/>
      <w:r>
        <w:t>audiences</w:t>
      </w:r>
      <w:proofErr w:type="gramEnd"/>
      <w:r>
        <w:t xml:space="preserve"> and communities we serve. We strongly believe in having a diverse team, and we specifically welcome applications from candidates from t</w:t>
      </w:r>
      <w:r>
        <w:t>he following groups, which we believe are underrepresented in our workforce and in the wider cultural sector:</w:t>
      </w:r>
      <w:r>
        <w:br/>
      </w:r>
      <w:r>
        <w:br/>
        <w:t xml:space="preserve">People of African or Caribbean, South Asian, </w:t>
      </w:r>
      <w:proofErr w:type="gramStart"/>
      <w:r>
        <w:t>East</w:t>
      </w:r>
      <w:proofErr w:type="gramEnd"/>
      <w:r>
        <w:t xml:space="preserve"> or Southeast Asian, or mixed heritage, or other people of the Global Majority*</w:t>
      </w:r>
    </w:p>
    <w:p w14:paraId="3C45ECCE" w14:textId="77777777" w:rsidR="001D146B" w:rsidRDefault="008F6202">
      <w:pPr>
        <w:numPr>
          <w:ilvl w:val="0"/>
          <w:numId w:val="10"/>
        </w:numPr>
        <w:shd w:val="clear" w:color="auto" w:fill="FFFFFF"/>
        <w:spacing w:before="200" w:line="360" w:lineRule="auto"/>
      </w:pPr>
      <w:r>
        <w:t>D/deaf and or di</w:t>
      </w:r>
      <w:r>
        <w:t>sabled candidates</w:t>
      </w:r>
    </w:p>
    <w:p w14:paraId="619A7D4A" w14:textId="77777777" w:rsidR="001D146B" w:rsidRDefault="008F6202">
      <w:pPr>
        <w:numPr>
          <w:ilvl w:val="0"/>
          <w:numId w:val="10"/>
        </w:numPr>
        <w:shd w:val="clear" w:color="auto" w:fill="FFFFFF"/>
        <w:spacing w:line="360" w:lineRule="auto"/>
      </w:pPr>
      <w:r>
        <w:t>Neuro-divergent candidates</w:t>
      </w:r>
    </w:p>
    <w:p w14:paraId="7EC573A5" w14:textId="77777777" w:rsidR="001D146B" w:rsidRDefault="008F6202">
      <w:pPr>
        <w:numPr>
          <w:ilvl w:val="0"/>
          <w:numId w:val="10"/>
        </w:numPr>
        <w:shd w:val="clear" w:color="auto" w:fill="FFFFFF"/>
        <w:spacing w:line="360" w:lineRule="auto"/>
      </w:pPr>
      <w:r>
        <w:t>Candidates from working-class backgrounds</w:t>
      </w:r>
    </w:p>
    <w:p w14:paraId="77F27321" w14:textId="77777777" w:rsidR="001D146B" w:rsidRDefault="008F6202">
      <w:pPr>
        <w:numPr>
          <w:ilvl w:val="0"/>
          <w:numId w:val="10"/>
        </w:numPr>
        <w:shd w:val="clear" w:color="auto" w:fill="FFFFFF"/>
        <w:spacing w:line="360" w:lineRule="auto"/>
      </w:pPr>
      <w:r>
        <w:t>LGBTQIA+ candidates</w:t>
      </w:r>
    </w:p>
    <w:p w14:paraId="2B37B24C" w14:textId="77777777" w:rsidR="001D146B" w:rsidRDefault="008F6202">
      <w:pPr>
        <w:shd w:val="clear" w:color="auto" w:fill="FFFFFF"/>
        <w:spacing w:line="360" w:lineRule="auto"/>
      </w:pPr>
      <w:r>
        <w:t xml:space="preserve">* This includes but is not exclusive to people of Middle Eastern, Arab, Latinx, Jewish, Romany and Irish </w:t>
      </w:r>
      <w:proofErr w:type="spellStart"/>
      <w:r>
        <w:t>Traveller</w:t>
      </w:r>
      <w:proofErr w:type="spellEnd"/>
      <w:r>
        <w:t xml:space="preserve"> heritage.</w:t>
      </w:r>
      <w:r>
        <w:br/>
      </w:r>
    </w:p>
    <w:p w14:paraId="12BFEA73" w14:textId="77777777" w:rsidR="001D146B" w:rsidRDefault="008F6202">
      <w:pPr>
        <w:pStyle w:val="Heading2"/>
        <w:ind w:firstLine="0"/>
        <w:rPr>
          <w:sz w:val="24"/>
          <w:szCs w:val="24"/>
        </w:rPr>
      </w:pPr>
      <w:bookmarkStart w:id="8" w:name="_26s9cxw5m9jp" w:colFirst="0" w:colLast="0"/>
      <w:bookmarkEnd w:id="8"/>
      <w:r>
        <w:lastRenderedPageBreak/>
        <w:t xml:space="preserve">4. Job Description </w:t>
      </w:r>
    </w:p>
    <w:p w14:paraId="6791F346" w14:textId="77777777" w:rsidR="001D146B" w:rsidRDefault="008F6202">
      <w:pPr>
        <w:spacing w:line="360" w:lineRule="auto"/>
        <w:ind w:left="720"/>
        <w:rPr>
          <w:sz w:val="24"/>
          <w:szCs w:val="24"/>
        </w:rPr>
      </w:pPr>
      <w:r>
        <w:rPr>
          <w:sz w:val="24"/>
          <w:szCs w:val="24"/>
        </w:rPr>
        <w:t xml:space="preserve"> </w:t>
      </w:r>
    </w:p>
    <w:p w14:paraId="652EB8CB" w14:textId="77777777" w:rsidR="001D146B" w:rsidRDefault="008F6202">
      <w:pPr>
        <w:spacing w:line="360" w:lineRule="auto"/>
        <w:rPr>
          <w:b/>
          <w:sz w:val="24"/>
          <w:szCs w:val="24"/>
        </w:rPr>
      </w:pPr>
      <w:r>
        <w:rPr>
          <w:b/>
          <w:sz w:val="24"/>
          <w:szCs w:val="24"/>
        </w:rPr>
        <w:t>C</w:t>
      </w:r>
      <w:r>
        <w:rPr>
          <w:b/>
          <w:sz w:val="24"/>
          <w:szCs w:val="24"/>
        </w:rPr>
        <w:t>reative &amp; Programming</w:t>
      </w:r>
    </w:p>
    <w:p w14:paraId="4C7420F5" w14:textId="77777777" w:rsidR="001D146B" w:rsidRDefault="008F6202">
      <w:pPr>
        <w:numPr>
          <w:ilvl w:val="0"/>
          <w:numId w:val="13"/>
        </w:numPr>
        <w:spacing w:line="360" w:lineRule="auto"/>
      </w:pPr>
      <w:r>
        <w:rPr>
          <w:sz w:val="24"/>
          <w:szCs w:val="24"/>
        </w:rPr>
        <w:t xml:space="preserve">Produce key projects </w:t>
      </w:r>
      <w:proofErr w:type="gramStart"/>
      <w:r>
        <w:rPr>
          <w:sz w:val="24"/>
          <w:szCs w:val="24"/>
        </w:rPr>
        <w:t>including;</w:t>
      </w:r>
      <w:proofErr w:type="gramEnd"/>
      <w:r>
        <w:rPr>
          <w:sz w:val="24"/>
          <w:szCs w:val="24"/>
        </w:rPr>
        <w:t xml:space="preserve"> 18-30’s programme, outreach projects, some Youth Theatre projects/shows, Here &amp; Now projects/shows</w:t>
      </w:r>
    </w:p>
    <w:p w14:paraId="1E212F59" w14:textId="77777777" w:rsidR="001D146B" w:rsidRDefault="008F6202">
      <w:pPr>
        <w:numPr>
          <w:ilvl w:val="0"/>
          <w:numId w:val="13"/>
        </w:numPr>
        <w:spacing w:line="360" w:lineRule="auto"/>
      </w:pPr>
      <w:r>
        <w:rPr>
          <w:sz w:val="24"/>
          <w:szCs w:val="24"/>
        </w:rPr>
        <w:t>Support the Youth Projects Producer and Co-CEO/Exec Director to produce other projects/</w:t>
      </w:r>
      <w:proofErr w:type="spellStart"/>
      <w:r>
        <w:rPr>
          <w:sz w:val="24"/>
          <w:szCs w:val="24"/>
        </w:rPr>
        <w:t>programmes</w:t>
      </w:r>
      <w:proofErr w:type="spellEnd"/>
      <w:r>
        <w:rPr>
          <w:sz w:val="24"/>
          <w:szCs w:val="24"/>
        </w:rPr>
        <w:t>, incl</w:t>
      </w:r>
      <w:r>
        <w:rPr>
          <w:sz w:val="24"/>
          <w:szCs w:val="24"/>
        </w:rPr>
        <w:t xml:space="preserve">uding LAUNCH, development of 2023 touring show, State of Mind activities/events- including operational tasks and </w:t>
      </w:r>
      <w:proofErr w:type="gramStart"/>
      <w:r>
        <w:rPr>
          <w:sz w:val="24"/>
          <w:szCs w:val="24"/>
        </w:rPr>
        <w:t>hands on</w:t>
      </w:r>
      <w:proofErr w:type="gramEnd"/>
      <w:r>
        <w:rPr>
          <w:sz w:val="24"/>
          <w:szCs w:val="24"/>
        </w:rPr>
        <w:t xml:space="preserve"> delivery</w:t>
      </w:r>
    </w:p>
    <w:p w14:paraId="7A2222B9" w14:textId="77777777" w:rsidR="001D146B" w:rsidRDefault="008F6202">
      <w:pPr>
        <w:numPr>
          <w:ilvl w:val="0"/>
          <w:numId w:val="13"/>
        </w:numPr>
        <w:spacing w:line="360" w:lineRule="auto"/>
      </w:pPr>
      <w:r>
        <w:rPr>
          <w:sz w:val="24"/>
          <w:szCs w:val="24"/>
        </w:rPr>
        <w:t xml:space="preserve">Project Management of one-off workshops, </w:t>
      </w:r>
      <w:proofErr w:type="gramStart"/>
      <w:r>
        <w:rPr>
          <w:sz w:val="24"/>
          <w:szCs w:val="24"/>
        </w:rPr>
        <w:t>events</w:t>
      </w:r>
      <w:proofErr w:type="gramEnd"/>
      <w:r>
        <w:rPr>
          <w:sz w:val="24"/>
          <w:szCs w:val="24"/>
        </w:rPr>
        <w:t xml:space="preserve"> and trips for local young people and the 20SH community</w:t>
      </w:r>
    </w:p>
    <w:p w14:paraId="0A9B18A8" w14:textId="77777777" w:rsidR="001D146B" w:rsidRDefault="008F6202">
      <w:pPr>
        <w:numPr>
          <w:ilvl w:val="0"/>
          <w:numId w:val="13"/>
        </w:numPr>
        <w:spacing w:line="360" w:lineRule="auto"/>
        <w:rPr>
          <w:sz w:val="24"/>
          <w:szCs w:val="24"/>
        </w:rPr>
      </w:pPr>
      <w:r>
        <w:rPr>
          <w:sz w:val="24"/>
          <w:szCs w:val="24"/>
        </w:rPr>
        <w:t>Take a lead on the re</w:t>
      </w:r>
      <w:r>
        <w:rPr>
          <w:sz w:val="24"/>
          <w:szCs w:val="24"/>
        </w:rPr>
        <w:t xml:space="preserve">cruitment and retention of 18-30’s, for specific projects 18-30 creative community and LAUNCH Academy </w:t>
      </w:r>
    </w:p>
    <w:p w14:paraId="7B0DABD6" w14:textId="77777777" w:rsidR="001D146B" w:rsidRDefault="008F6202">
      <w:pPr>
        <w:numPr>
          <w:ilvl w:val="0"/>
          <w:numId w:val="13"/>
        </w:numPr>
        <w:spacing w:line="360" w:lineRule="auto"/>
      </w:pPr>
      <w:r>
        <w:rPr>
          <w:sz w:val="24"/>
          <w:szCs w:val="24"/>
        </w:rPr>
        <w:t>Support the creative and professional development of young people and freelance artists and empower and encourage all participants</w:t>
      </w:r>
    </w:p>
    <w:p w14:paraId="56862388" w14:textId="77777777" w:rsidR="001D146B" w:rsidRDefault="008F6202">
      <w:pPr>
        <w:numPr>
          <w:ilvl w:val="0"/>
          <w:numId w:val="13"/>
        </w:numPr>
        <w:spacing w:line="360" w:lineRule="auto"/>
      </w:pPr>
      <w:r>
        <w:rPr>
          <w:sz w:val="24"/>
          <w:szCs w:val="24"/>
        </w:rPr>
        <w:t xml:space="preserve">Work with the team to </w:t>
      </w:r>
      <w:r>
        <w:rPr>
          <w:sz w:val="24"/>
          <w:szCs w:val="24"/>
        </w:rPr>
        <w:t>ensure high-quality work across the programme</w:t>
      </w:r>
    </w:p>
    <w:p w14:paraId="730DFCBC" w14:textId="77777777" w:rsidR="001D146B" w:rsidRDefault="008F6202">
      <w:pPr>
        <w:numPr>
          <w:ilvl w:val="0"/>
          <w:numId w:val="13"/>
        </w:numPr>
        <w:spacing w:line="360" w:lineRule="auto"/>
      </w:pPr>
      <w:r>
        <w:rPr>
          <w:sz w:val="24"/>
          <w:szCs w:val="24"/>
        </w:rPr>
        <w:t xml:space="preserve">Work with the 20SH team to ensure that all engagement and outreach activities </w:t>
      </w:r>
      <w:proofErr w:type="gramStart"/>
      <w:r>
        <w:rPr>
          <w:sz w:val="24"/>
          <w:szCs w:val="24"/>
        </w:rPr>
        <w:t>are designed</w:t>
      </w:r>
      <w:proofErr w:type="gramEnd"/>
      <w:r>
        <w:rPr>
          <w:sz w:val="24"/>
          <w:szCs w:val="24"/>
        </w:rPr>
        <w:t xml:space="preserve"> to develop and deliver 20SH’s priorities of engaging culturally diverse, working-class participants and audiences</w:t>
      </w:r>
    </w:p>
    <w:p w14:paraId="7AA59A73" w14:textId="77777777" w:rsidR="001D146B" w:rsidRDefault="008F6202">
      <w:pPr>
        <w:numPr>
          <w:ilvl w:val="0"/>
          <w:numId w:val="13"/>
        </w:numPr>
        <w:spacing w:line="360" w:lineRule="auto"/>
      </w:pPr>
      <w:r>
        <w:rPr>
          <w:sz w:val="24"/>
          <w:szCs w:val="24"/>
        </w:rPr>
        <w:t>Contr</w:t>
      </w:r>
      <w:r>
        <w:rPr>
          <w:sz w:val="24"/>
          <w:szCs w:val="24"/>
        </w:rPr>
        <w:t>ibute to - and support the facilitation of young peoples’ voices in - the ongoing development of the creative programme</w:t>
      </w:r>
    </w:p>
    <w:p w14:paraId="3E232C2F" w14:textId="77777777" w:rsidR="001D146B" w:rsidRDefault="008F6202">
      <w:pPr>
        <w:numPr>
          <w:ilvl w:val="0"/>
          <w:numId w:val="13"/>
        </w:numPr>
        <w:spacing w:line="360" w:lineRule="auto"/>
      </w:pPr>
      <w:r>
        <w:rPr>
          <w:sz w:val="24"/>
          <w:szCs w:val="24"/>
        </w:rPr>
        <w:t xml:space="preserve">Support the delivery of the State of Mind dissemination programme </w:t>
      </w:r>
    </w:p>
    <w:p w14:paraId="6662CB08" w14:textId="77777777" w:rsidR="001D146B" w:rsidRDefault="008F6202">
      <w:pPr>
        <w:numPr>
          <w:ilvl w:val="0"/>
          <w:numId w:val="13"/>
        </w:numPr>
        <w:spacing w:line="360" w:lineRule="auto"/>
        <w:rPr>
          <w:sz w:val="24"/>
          <w:szCs w:val="24"/>
        </w:rPr>
      </w:pPr>
      <w:proofErr w:type="gramStart"/>
      <w:r>
        <w:rPr>
          <w:color w:val="222222"/>
          <w:sz w:val="24"/>
          <w:szCs w:val="24"/>
          <w:highlight w:val="white"/>
        </w:rPr>
        <w:t>Work</w:t>
      </w:r>
      <w:proofErr w:type="gramEnd"/>
      <w:r>
        <w:rPr>
          <w:color w:val="222222"/>
          <w:sz w:val="24"/>
          <w:szCs w:val="24"/>
          <w:highlight w:val="white"/>
        </w:rPr>
        <w:t xml:space="preserve"> closely with the Producing team to ensure the smooth running of all programme areas </w:t>
      </w:r>
    </w:p>
    <w:p w14:paraId="7713E871" w14:textId="77777777" w:rsidR="001D146B" w:rsidRDefault="008F6202">
      <w:pPr>
        <w:spacing w:line="360" w:lineRule="auto"/>
        <w:rPr>
          <w:sz w:val="24"/>
          <w:szCs w:val="24"/>
        </w:rPr>
      </w:pPr>
      <w:r>
        <w:rPr>
          <w:sz w:val="24"/>
          <w:szCs w:val="24"/>
        </w:rPr>
        <w:t xml:space="preserve"> </w:t>
      </w:r>
    </w:p>
    <w:p w14:paraId="51C91E87" w14:textId="77777777" w:rsidR="001D146B" w:rsidRDefault="001D146B">
      <w:pPr>
        <w:spacing w:line="360" w:lineRule="auto"/>
        <w:rPr>
          <w:b/>
          <w:sz w:val="24"/>
          <w:szCs w:val="24"/>
        </w:rPr>
      </w:pPr>
    </w:p>
    <w:p w14:paraId="2BA4F50A" w14:textId="77777777" w:rsidR="001D146B" w:rsidRDefault="001D146B">
      <w:pPr>
        <w:spacing w:line="360" w:lineRule="auto"/>
        <w:rPr>
          <w:b/>
          <w:sz w:val="24"/>
          <w:szCs w:val="24"/>
        </w:rPr>
      </w:pPr>
    </w:p>
    <w:p w14:paraId="72594BDC" w14:textId="77777777" w:rsidR="001D146B" w:rsidRDefault="001D146B">
      <w:pPr>
        <w:spacing w:line="360" w:lineRule="auto"/>
        <w:rPr>
          <w:b/>
          <w:sz w:val="24"/>
          <w:szCs w:val="24"/>
        </w:rPr>
      </w:pPr>
    </w:p>
    <w:p w14:paraId="66C01ED8" w14:textId="77777777" w:rsidR="001D146B" w:rsidRDefault="001D146B">
      <w:pPr>
        <w:spacing w:line="360" w:lineRule="auto"/>
        <w:rPr>
          <w:b/>
          <w:sz w:val="24"/>
          <w:szCs w:val="24"/>
        </w:rPr>
      </w:pPr>
    </w:p>
    <w:p w14:paraId="736C4245" w14:textId="77777777" w:rsidR="001D146B" w:rsidRDefault="001D146B">
      <w:pPr>
        <w:spacing w:line="360" w:lineRule="auto"/>
        <w:rPr>
          <w:b/>
          <w:sz w:val="24"/>
          <w:szCs w:val="24"/>
        </w:rPr>
      </w:pPr>
    </w:p>
    <w:p w14:paraId="1B37504C" w14:textId="77777777" w:rsidR="001D146B" w:rsidRDefault="001D146B">
      <w:pPr>
        <w:spacing w:line="360" w:lineRule="auto"/>
        <w:rPr>
          <w:b/>
          <w:sz w:val="24"/>
          <w:szCs w:val="24"/>
        </w:rPr>
      </w:pPr>
    </w:p>
    <w:p w14:paraId="34103792" w14:textId="77777777" w:rsidR="001D146B" w:rsidRDefault="008F6202">
      <w:pPr>
        <w:spacing w:line="360" w:lineRule="auto"/>
        <w:rPr>
          <w:b/>
          <w:sz w:val="24"/>
          <w:szCs w:val="24"/>
        </w:rPr>
      </w:pPr>
      <w:r>
        <w:rPr>
          <w:b/>
          <w:sz w:val="24"/>
          <w:szCs w:val="24"/>
        </w:rPr>
        <w:lastRenderedPageBreak/>
        <w:t>Leadership</w:t>
      </w:r>
    </w:p>
    <w:p w14:paraId="6D30AC36" w14:textId="77777777" w:rsidR="001D146B" w:rsidRDefault="008F6202">
      <w:pPr>
        <w:numPr>
          <w:ilvl w:val="0"/>
          <w:numId w:val="7"/>
        </w:numPr>
        <w:spacing w:line="360" w:lineRule="auto"/>
      </w:pPr>
      <w:r>
        <w:rPr>
          <w:sz w:val="24"/>
          <w:szCs w:val="24"/>
        </w:rPr>
        <w:t xml:space="preserve">Work with and manage freelance artists, </w:t>
      </w:r>
      <w:proofErr w:type="gramStart"/>
      <w:r>
        <w:rPr>
          <w:sz w:val="24"/>
          <w:szCs w:val="24"/>
        </w:rPr>
        <w:t>placements</w:t>
      </w:r>
      <w:proofErr w:type="gramEnd"/>
      <w:r>
        <w:rPr>
          <w:sz w:val="24"/>
          <w:szCs w:val="24"/>
        </w:rPr>
        <w:t xml:space="preserve"> and volunteers, as required</w:t>
      </w:r>
    </w:p>
    <w:p w14:paraId="7F4B7B17" w14:textId="77777777" w:rsidR="001D146B" w:rsidRDefault="008F6202">
      <w:pPr>
        <w:numPr>
          <w:ilvl w:val="0"/>
          <w:numId w:val="7"/>
        </w:numPr>
        <w:spacing w:line="360" w:lineRule="auto"/>
      </w:pPr>
      <w:r>
        <w:rPr>
          <w:sz w:val="24"/>
          <w:szCs w:val="24"/>
        </w:rPr>
        <w:t>Work with the team to ensure systems are in place, maintained and implemented efficiently, to support safeguarding of</w:t>
      </w:r>
      <w:r>
        <w:rPr>
          <w:color w:val="FF0000"/>
          <w:sz w:val="24"/>
          <w:szCs w:val="24"/>
        </w:rPr>
        <w:t xml:space="preserve"> </w:t>
      </w:r>
      <w:r>
        <w:rPr>
          <w:sz w:val="24"/>
          <w:szCs w:val="24"/>
        </w:rPr>
        <w:t>young people</w:t>
      </w:r>
    </w:p>
    <w:p w14:paraId="0DBE1BB7" w14:textId="77777777" w:rsidR="001D146B" w:rsidRDefault="008F6202">
      <w:pPr>
        <w:numPr>
          <w:ilvl w:val="0"/>
          <w:numId w:val="7"/>
        </w:numPr>
        <w:spacing w:line="360" w:lineRule="auto"/>
      </w:pPr>
      <w:r>
        <w:rPr>
          <w:sz w:val="24"/>
          <w:szCs w:val="24"/>
        </w:rPr>
        <w:t>Identify and contribute to developing 20SH’s n</w:t>
      </w:r>
      <w:r>
        <w:rPr>
          <w:sz w:val="24"/>
          <w:szCs w:val="24"/>
        </w:rPr>
        <w:t>etworks, to share and develop good practice</w:t>
      </w:r>
    </w:p>
    <w:p w14:paraId="513A06C8" w14:textId="77777777" w:rsidR="001D146B" w:rsidRDefault="008F6202">
      <w:pPr>
        <w:numPr>
          <w:ilvl w:val="0"/>
          <w:numId w:val="7"/>
        </w:numPr>
        <w:spacing w:line="360" w:lineRule="auto"/>
      </w:pPr>
      <w:r>
        <w:rPr>
          <w:sz w:val="24"/>
          <w:szCs w:val="24"/>
        </w:rPr>
        <w:t xml:space="preserve">Engage with and promote the practice, </w:t>
      </w:r>
      <w:proofErr w:type="gramStart"/>
      <w:r>
        <w:rPr>
          <w:sz w:val="24"/>
          <w:szCs w:val="24"/>
        </w:rPr>
        <w:t>that</w:t>
      </w:r>
      <w:proofErr w:type="gramEnd"/>
      <w:r>
        <w:rPr>
          <w:sz w:val="24"/>
          <w:szCs w:val="24"/>
        </w:rPr>
        <w:t xml:space="preserve"> is coming through State of Mind in terms of wellbeing for young people, freelancers, staff and partners</w:t>
      </w:r>
    </w:p>
    <w:p w14:paraId="3A23158D" w14:textId="77777777" w:rsidR="001D146B" w:rsidRDefault="008F6202">
      <w:pPr>
        <w:numPr>
          <w:ilvl w:val="0"/>
          <w:numId w:val="7"/>
        </w:numPr>
        <w:spacing w:line="360" w:lineRule="auto"/>
      </w:pPr>
      <w:r>
        <w:rPr>
          <w:sz w:val="24"/>
          <w:szCs w:val="24"/>
        </w:rPr>
        <w:t>Actively contribute to the development and implementation of 20SH</w:t>
      </w:r>
      <w:r>
        <w:rPr>
          <w:sz w:val="24"/>
          <w:szCs w:val="24"/>
        </w:rPr>
        <w:t>’s Equality, Diversity, Inclusion and Activism plan and activity</w:t>
      </w:r>
    </w:p>
    <w:p w14:paraId="6EFE9577" w14:textId="77777777" w:rsidR="001D146B" w:rsidRDefault="008F6202">
      <w:pPr>
        <w:numPr>
          <w:ilvl w:val="0"/>
          <w:numId w:val="7"/>
        </w:numPr>
        <w:spacing w:line="360" w:lineRule="auto"/>
        <w:rPr>
          <w:sz w:val="24"/>
          <w:szCs w:val="24"/>
        </w:rPr>
      </w:pPr>
      <w:r>
        <w:rPr>
          <w:sz w:val="24"/>
          <w:szCs w:val="24"/>
        </w:rPr>
        <w:t xml:space="preserve">Support the company's commitment to environmental sustainability and reducing environmental impact </w:t>
      </w:r>
    </w:p>
    <w:p w14:paraId="37B8EEDE" w14:textId="77777777" w:rsidR="001D146B" w:rsidRDefault="008F6202">
      <w:pPr>
        <w:spacing w:line="360" w:lineRule="auto"/>
        <w:ind w:left="1080" w:hanging="360"/>
        <w:rPr>
          <w:b/>
          <w:sz w:val="24"/>
          <w:szCs w:val="24"/>
        </w:rPr>
      </w:pPr>
      <w:r>
        <w:rPr>
          <w:b/>
          <w:sz w:val="24"/>
          <w:szCs w:val="24"/>
        </w:rPr>
        <w:t xml:space="preserve"> </w:t>
      </w:r>
    </w:p>
    <w:p w14:paraId="4CB07F35" w14:textId="77777777" w:rsidR="001D146B" w:rsidRDefault="008F6202">
      <w:pPr>
        <w:spacing w:line="360" w:lineRule="auto"/>
        <w:rPr>
          <w:b/>
          <w:sz w:val="24"/>
          <w:szCs w:val="24"/>
        </w:rPr>
      </w:pPr>
      <w:r>
        <w:rPr>
          <w:b/>
          <w:sz w:val="24"/>
          <w:szCs w:val="24"/>
        </w:rPr>
        <w:t>Sustainability and Development</w:t>
      </w:r>
    </w:p>
    <w:p w14:paraId="2A0CF5D0" w14:textId="77777777" w:rsidR="001D146B" w:rsidRDefault="008F6202">
      <w:pPr>
        <w:numPr>
          <w:ilvl w:val="0"/>
          <w:numId w:val="3"/>
        </w:numPr>
        <w:spacing w:line="360" w:lineRule="auto"/>
      </w:pPr>
      <w:r>
        <w:rPr>
          <w:sz w:val="24"/>
          <w:szCs w:val="24"/>
        </w:rPr>
        <w:t>Support and maintain the development of positive relations</w:t>
      </w:r>
      <w:r>
        <w:rPr>
          <w:sz w:val="24"/>
          <w:szCs w:val="24"/>
        </w:rPr>
        <w:t>hips with 20SH partnerships and stakeholders</w:t>
      </w:r>
    </w:p>
    <w:p w14:paraId="4E3EF312" w14:textId="77777777" w:rsidR="001D146B" w:rsidRDefault="008F6202">
      <w:pPr>
        <w:numPr>
          <w:ilvl w:val="0"/>
          <w:numId w:val="3"/>
        </w:numPr>
        <w:spacing w:line="360" w:lineRule="auto"/>
      </w:pPr>
      <w:r>
        <w:rPr>
          <w:sz w:val="24"/>
          <w:szCs w:val="24"/>
        </w:rPr>
        <w:t>Work with the 20SH team</w:t>
      </w:r>
      <w:r>
        <w:rPr>
          <w:sz w:val="18"/>
          <w:szCs w:val="18"/>
        </w:rPr>
        <w:t xml:space="preserve"> </w:t>
      </w:r>
      <w:r>
        <w:rPr>
          <w:sz w:val="24"/>
          <w:szCs w:val="24"/>
        </w:rPr>
        <w:t>to draft budgets as required, and to deliver work within agreed budgets</w:t>
      </w:r>
    </w:p>
    <w:p w14:paraId="5FFFD074" w14:textId="77777777" w:rsidR="001D146B" w:rsidRDefault="008F6202">
      <w:pPr>
        <w:numPr>
          <w:ilvl w:val="0"/>
          <w:numId w:val="3"/>
        </w:numPr>
        <w:spacing w:line="360" w:lineRule="auto"/>
      </w:pPr>
      <w:r>
        <w:rPr>
          <w:sz w:val="24"/>
          <w:szCs w:val="24"/>
        </w:rPr>
        <w:t>Together with the staff team, feed into the development of the 20SH business plan and support the facilitation of y</w:t>
      </w:r>
      <w:r>
        <w:rPr>
          <w:sz w:val="24"/>
          <w:szCs w:val="24"/>
        </w:rPr>
        <w:t>oung peoples’ voices into the plan’s development and delivery</w:t>
      </w:r>
    </w:p>
    <w:p w14:paraId="73ECE6F3" w14:textId="77777777" w:rsidR="001D146B" w:rsidRDefault="008F6202">
      <w:pPr>
        <w:numPr>
          <w:ilvl w:val="0"/>
          <w:numId w:val="3"/>
        </w:numPr>
        <w:spacing w:line="360" w:lineRule="auto"/>
      </w:pPr>
      <w:r>
        <w:rPr>
          <w:sz w:val="24"/>
          <w:szCs w:val="24"/>
        </w:rPr>
        <w:t>Work with the team and young people to raise the profile of 20 Stories High</w:t>
      </w:r>
    </w:p>
    <w:p w14:paraId="6264FF4C" w14:textId="77777777" w:rsidR="001D146B" w:rsidRDefault="008F6202">
      <w:pPr>
        <w:numPr>
          <w:ilvl w:val="0"/>
          <w:numId w:val="3"/>
        </w:numPr>
        <w:spacing w:line="360" w:lineRule="auto"/>
      </w:pPr>
      <w:r>
        <w:rPr>
          <w:sz w:val="24"/>
          <w:szCs w:val="24"/>
        </w:rPr>
        <w:t>Ensure 20 Stories High’s work is as accessible and inclusive as possible</w:t>
      </w:r>
    </w:p>
    <w:p w14:paraId="57A2ECBC" w14:textId="77777777" w:rsidR="001D146B" w:rsidRDefault="008F6202">
      <w:pPr>
        <w:spacing w:line="360" w:lineRule="auto"/>
        <w:rPr>
          <w:sz w:val="24"/>
          <w:szCs w:val="24"/>
        </w:rPr>
      </w:pPr>
      <w:r>
        <w:rPr>
          <w:sz w:val="24"/>
          <w:szCs w:val="24"/>
        </w:rPr>
        <w:t xml:space="preserve"> </w:t>
      </w:r>
    </w:p>
    <w:p w14:paraId="2060D83E" w14:textId="77777777" w:rsidR="001D146B" w:rsidRDefault="008F6202">
      <w:pPr>
        <w:spacing w:line="360" w:lineRule="auto"/>
        <w:rPr>
          <w:color w:val="222222"/>
          <w:sz w:val="24"/>
          <w:szCs w:val="24"/>
          <w:highlight w:val="white"/>
        </w:rPr>
      </w:pPr>
      <w:r>
        <w:rPr>
          <w:b/>
          <w:sz w:val="24"/>
          <w:szCs w:val="24"/>
        </w:rPr>
        <w:t>General/operational</w:t>
      </w:r>
    </w:p>
    <w:p w14:paraId="3E54843C" w14:textId="77777777" w:rsidR="001D146B" w:rsidRDefault="008F6202">
      <w:pPr>
        <w:numPr>
          <w:ilvl w:val="0"/>
          <w:numId w:val="1"/>
        </w:numPr>
        <w:spacing w:line="360" w:lineRule="auto"/>
        <w:rPr>
          <w:color w:val="222222"/>
        </w:rPr>
      </w:pPr>
      <w:r>
        <w:rPr>
          <w:color w:val="222222"/>
          <w:sz w:val="24"/>
          <w:szCs w:val="24"/>
          <w:highlight w:val="white"/>
        </w:rPr>
        <w:t xml:space="preserve">The core staff team at 20SH is small and there is an expectation that all staff members will take a </w:t>
      </w:r>
      <w:proofErr w:type="gramStart"/>
      <w:r>
        <w:rPr>
          <w:color w:val="222222"/>
          <w:sz w:val="24"/>
          <w:szCs w:val="24"/>
          <w:highlight w:val="white"/>
        </w:rPr>
        <w:t>hands-on</w:t>
      </w:r>
      <w:proofErr w:type="gramEnd"/>
      <w:r>
        <w:rPr>
          <w:color w:val="222222"/>
          <w:sz w:val="24"/>
          <w:szCs w:val="24"/>
          <w:highlight w:val="white"/>
        </w:rPr>
        <w:t xml:space="preserve"> role and work together to successfully deliver the programme</w:t>
      </w:r>
    </w:p>
    <w:p w14:paraId="4B61D719" w14:textId="77777777" w:rsidR="001D146B" w:rsidRDefault="008F6202">
      <w:pPr>
        <w:pStyle w:val="Heading2"/>
        <w:ind w:left="0" w:firstLine="0"/>
        <w:rPr>
          <w:b/>
        </w:rPr>
      </w:pPr>
      <w:bookmarkStart w:id="9" w:name="_jgau32pl8dga" w:colFirst="0" w:colLast="0"/>
      <w:bookmarkEnd w:id="9"/>
      <w:r>
        <w:lastRenderedPageBreak/>
        <w:t>5</w:t>
      </w:r>
      <w:r>
        <w:t>. Person Specification</w:t>
      </w:r>
      <w:r>
        <w:rPr>
          <w:b/>
        </w:rPr>
        <w:t xml:space="preserve"> </w:t>
      </w:r>
    </w:p>
    <w:p w14:paraId="0385CA1B" w14:textId="77777777" w:rsidR="001D146B" w:rsidRDefault="008F6202">
      <w:pPr>
        <w:spacing w:line="360" w:lineRule="auto"/>
        <w:rPr>
          <w:sz w:val="24"/>
          <w:szCs w:val="24"/>
        </w:rPr>
      </w:pPr>
      <w:r>
        <w:rPr>
          <w:sz w:val="24"/>
          <w:szCs w:val="24"/>
        </w:rPr>
        <w:br/>
      </w:r>
      <w:r>
        <w:rPr>
          <w:b/>
          <w:sz w:val="24"/>
          <w:szCs w:val="24"/>
        </w:rPr>
        <w:t>Essential</w:t>
      </w:r>
    </w:p>
    <w:p w14:paraId="3EA71020" w14:textId="77777777" w:rsidR="001D146B" w:rsidRDefault="008F6202">
      <w:pPr>
        <w:numPr>
          <w:ilvl w:val="0"/>
          <w:numId w:val="2"/>
        </w:numPr>
        <w:spacing w:line="360" w:lineRule="auto"/>
      </w:pPr>
      <w:r>
        <w:rPr>
          <w:sz w:val="24"/>
          <w:szCs w:val="24"/>
        </w:rPr>
        <w:t>Experience and passion for collaborating with, and</w:t>
      </w:r>
      <w:r>
        <w:rPr>
          <w:sz w:val="24"/>
          <w:szCs w:val="24"/>
        </w:rPr>
        <w:t xml:space="preserve"> supporting culturally diverse, working-class young people/young adults, </w:t>
      </w:r>
      <w:proofErr w:type="gramStart"/>
      <w:r>
        <w:rPr>
          <w:sz w:val="24"/>
          <w:szCs w:val="24"/>
        </w:rPr>
        <w:t>artists</w:t>
      </w:r>
      <w:proofErr w:type="gramEnd"/>
      <w:r>
        <w:rPr>
          <w:sz w:val="24"/>
          <w:szCs w:val="24"/>
        </w:rPr>
        <w:t xml:space="preserve"> and communities</w:t>
      </w:r>
    </w:p>
    <w:p w14:paraId="2A227CCF" w14:textId="77777777" w:rsidR="001D146B" w:rsidRDefault="008F6202">
      <w:pPr>
        <w:numPr>
          <w:ilvl w:val="0"/>
          <w:numId w:val="2"/>
        </w:numPr>
        <w:spacing w:line="360" w:lineRule="auto"/>
        <w:rPr>
          <w:sz w:val="24"/>
          <w:szCs w:val="24"/>
        </w:rPr>
      </w:pPr>
      <w:r>
        <w:rPr>
          <w:sz w:val="24"/>
          <w:szCs w:val="24"/>
          <w:highlight w:val="white"/>
        </w:rPr>
        <w:t xml:space="preserve">Experience in producing/project-managing at least </w:t>
      </w:r>
      <w:proofErr w:type="gramStart"/>
      <w:r>
        <w:rPr>
          <w:sz w:val="24"/>
          <w:szCs w:val="24"/>
          <w:highlight w:val="white"/>
        </w:rPr>
        <w:t>3</w:t>
      </w:r>
      <w:proofErr w:type="gramEnd"/>
      <w:r>
        <w:rPr>
          <w:sz w:val="24"/>
          <w:szCs w:val="24"/>
          <w:highlight w:val="white"/>
        </w:rPr>
        <w:t xml:space="preserve"> theatre shows and/or community arts projects </w:t>
      </w:r>
    </w:p>
    <w:p w14:paraId="081ADB3B" w14:textId="77777777" w:rsidR="001D146B" w:rsidRDefault="008F6202">
      <w:pPr>
        <w:numPr>
          <w:ilvl w:val="0"/>
          <w:numId w:val="2"/>
        </w:numPr>
        <w:spacing w:line="360" w:lineRule="auto"/>
        <w:rPr>
          <w:sz w:val="24"/>
          <w:szCs w:val="24"/>
        </w:rPr>
      </w:pPr>
      <w:r>
        <w:rPr>
          <w:sz w:val="24"/>
          <w:szCs w:val="24"/>
        </w:rPr>
        <w:t>Demonstrable experience and interest in producing creative pr</w:t>
      </w:r>
      <w:r>
        <w:rPr>
          <w:sz w:val="24"/>
          <w:szCs w:val="24"/>
        </w:rPr>
        <w:t xml:space="preserve">ojects, </w:t>
      </w:r>
      <w:proofErr w:type="gramStart"/>
      <w:r>
        <w:rPr>
          <w:sz w:val="24"/>
          <w:szCs w:val="24"/>
        </w:rPr>
        <w:t>that</w:t>
      </w:r>
      <w:proofErr w:type="gramEnd"/>
      <w:r>
        <w:rPr>
          <w:sz w:val="24"/>
          <w:szCs w:val="24"/>
        </w:rPr>
        <w:t xml:space="preserve"> explore a variety of art forms </w:t>
      </w:r>
    </w:p>
    <w:p w14:paraId="09592B99" w14:textId="77777777" w:rsidR="001D146B" w:rsidRDefault="008F6202">
      <w:pPr>
        <w:numPr>
          <w:ilvl w:val="0"/>
          <w:numId w:val="2"/>
        </w:numPr>
        <w:spacing w:line="360" w:lineRule="auto"/>
      </w:pPr>
      <w:r>
        <w:rPr>
          <w:sz w:val="24"/>
          <w:szCs w:val="24"/>
        </w:rPr>
        <w:t>Experience in developing and nurturing projects with a range of partnerships, co-</w:t>
      </w:r>
      <w:proofErr w:type="gramStart"/>
      <w:r>
        <w:rPr>
          <w:sz w:val="24"/>
          <w:szCs w:val="24"/>
        </w:rPr>
        <w:t>producers</w:t>
      </w:r>
      <w:proofErr w:type="gramEnd"/>
      <w:r>
        <w:rPr>
          <w:sz w:val="24"/>
          <w:szCs w:val="24"/>
        </w:rPr>
        <w:t xml:space="preserve"> and associate organisations</w:t>
      </w:r>
    </w:p>
    <w:p w14:paraId="3CEA32CC" w14:textId="77777777" w:rsidR="001D146B" w:rsidRDefault="001D146B">
      <w:pPr>
        <w:spacing w:line="360" w:lineRule="auto"/>
        <w:ind w:left="1080" w:hanging="360"/>
        <w:rPr>
          <w:sz w:val="24"/>
          <w:szCs w:val="24"/>
        </w:rPr>
      </w:pPr>
    </w:p>
    <w:p w14:paraId="7FAB8802" w14:textId="77777777" w:rsidR="001D146B" w:rsidRDefault="008F6202">
      <w:pPr>
        <w:spacing w:line="360" w:lineRule="auto"/>
        <w:rPr>
          <w:sz w:val="24"/>
          <w:szCs w:val="24"/>
        </w:rPr>
      </w:pPr>
      <w:r>
        <w:rPr>
          <w:b/>
          <w:sz w:val="24"/>
          <w:szCs w:val="24"/>
        </w:rPr>
        <w:t>Desirable</w:t>
      </w:r>
    </w:p>
    <w:p w14:paraId="728DB500" w14:textId="77777777" w:rsidR="001D146B" w:rsidRDefault="008F6202">
      <w:pPr>
        <w:numPr>
          <w:ilvl w:val="0"/>
          <w:numId w:val="8"/>
        </w:numPr>
        <w:spacing w:line="360" w:lineRule="auto"/>
      </w:pPr>
      <w:r>
        <w:rPr>
          <w:sz w:val="24"/>
          <w:szCs w:val="24"/>
        </w:rPr>
        <w:t>Experience in producing touring theatre</w:t>
      </w:r>
    </w:p>
    <w:p w14:paraId="4165C001" w14:textId="77777777" w:rsidR="001D146B" w:rsidRDefault="008F6202">
      <w:pPr>
        <w:numPr>
          <w:ilvl w:val="0"/>
          <w:numId w:val="8"/>
        </w:numPr>
        <w:spacing w:line="360" w:lineRule="auto"/>
        <w:rPr>
          <w:sz w:val="24"/>
          <w:szCs w:val="24"/>
        </w:rPr>
      </w:pPr>
      <w:r>
        <w:rPr>
          <w:sz w:val="24"/>
          <w:szCs w:val="24"/>
        </w:rPr>
        <w:t xml:space="preserve">Experience in fundraising for creative projects </w:t>
      </w:r>
    </w:p>
    <w:p w14:paraId="7783BBB4" w14:textId="77777777" w:rsidR="001D146B" w:rsidRDefault="008F6202">
      <w:pPr>
        <w:numPr>
          <w:ilvl w:val="0"/>
          <w:numId w:val="8"/>
        </w:numPr>
        <w:spacing w:line="360" w:lineRule="auto"/>
        <w:rPr>
          <w:sz w:val="24"/>
          <w:szCs w:val="24"/>
        </w:rPr>
      </w:pPr>
      <w:r>
        <w:rPr>
          <w:sz w:val="24"/>
          <w:szCs w:val="24"/>
        </w:rPr>
        <w:t>Knowledge and understanding of communities in Liverpool and Merseyside</w:t>
      </w:r>
    </w:p>
    <w:p w14:paraId="13C4E453" w14:textId="77777777" w:rsidR="001D146B" w:rsidRDefault="001D146B">
      <w:pPr>
        <w:spacing w:line="360" w:lineRule="auto"/>
        <w:rPr>
          <w:sz w:val="24"/>
          <w:szCs w:val="24"/>
        </w:rPr>
      </w:pPr>
    </w:p>
    <w:p w14:paraId="0378086B" w14:textId="77777777" w:rsidR="001D146B" w:rsidRDefault="008F6202">
      <w:pPr>
        <w:spacing w:line="360" w:lineRule="auto"/>
        <w:rPr>
          <w:b/>
          <w:sz w:val="24"/>
          <w:szCs w:val="24"/>
        </w:rPr>
      </w:pPr>
      <w:r>
        <w:rPr>
          <w:b/>
          <w:sz w:val="24"/>
          <w:szCs w:val="24"/>
        </w:rPr>
        <w:t>Personal Qualities</w:t>
      </w:r>
    </w:p>
    <w:p w14:paraId="2EE79031" w14:textId="77777777" w:rsidR="001D146B" w:rsidRDefault="008F6202">
      <w:pPr>
        <w:numPr>
          <w:ilvl w:val="0"/>
          <w:numId w:val="12"/>
        </w:numPr>
        <w:spacing w:line="360" w:lineRule="auto"/>
      </w:pPr>
      <w:r>
        <w:rPr>
          <w:sz w:val="24"/>
          <w:szCs w:val="24"/>
        </w:rPr>
        <w:t>Excellent communication, interpersonal and presentation skills</w:t>
      </w:r>
    </w:p>
    <w:p w14:paraId="04937ECC" w14:textId="77777777" w:rsidR="001D146B" w:rsidRDefault="008F6202">
      <w:pPr>
        <w:numPr>
          <w:ilvl w:val="0"/>
          <w:numId w:val="12"/>
        </w:numPr>
        <w:spacing w:line="360" w:lineRule="auto"/>
      </w:pPr>
      <w:r>
        <w:rPr>
          <w:sz w:val="24"/>
          <w:szCs w:val="24"/>
        </w:rPr>
        <w:t>High motivation, with a flexible approach to work</w:t>
      </w:r>
    </w:p>
    <w:p w14:paraId="2974072B" w14:textId="77777777" w:rsidR="001D146B" w:rsidRDefault="008F6202">
      <w:pPr>
        <w:numPr>
          <w:ilvl w:val="0"/>
          <w:numId w:val="12"/>
        </w:numPr>
        <w:spacing w:line="360" w:lineRule="auto"/>
      </w:pPr>
      <w:r>
        <w:rPr>
          <w:sz w:val="24"/>
          <w:szCs w:val="24"/>
        </w:rPr>
        <w:t>Thr</w:t>
      </w:r>
      <w:r>
        <w:rPr>
          <w:sz w:val="24"/>
          <w:szCs w:val="24"/>
        </w:rPr>
        <w:t xml:space="preserve">ive from working as part of a team </w:t>
      </w:r>
    </w:p>
    <w:p w14:paraId="6343B2CB" w14:textId="77777777" w:rsidR="001D146B" w:rsidRDefault="008F6202">
      <w:pPr>
        <w:numPr>
          <w:ilvl w:val="0"/>
          <w:numId w:val="12"/>
        </w:numPr>
        <w:spacing w:line="360" w:lineRule="auto"/>
      </w:pPr>
      <w:proofErr w:type="gramStart"/>
      <w:r>
        <w:rPr>
          <w:sz w:val="24"/>
          <w:szCs w:val="24"/>
        </w:rPr>
        <w:t>High standards</w:t>
      </w:r>
      <w:proofErr w:type="gramEnd"/>
      <w:r>
        <w:rPr>
          <w:sz w:val="24"/>
          <w:szCs w:val="24"/>
        </w:rPr>
        <w:t xml:space="preserve"> of collaboration, initiative and tact</w:t>
      </w:r>
    </w:p>
    <w:p w14:paraId="372EFC19" w14:textId="77777777" w:rsidR="001D146B" w:rsidRDefault="008F6202">
      <w:pPr>
        <w:numPr>
          <w:ilvl w:val="0"/>
          <w:numId w:val="12"/>
        </w:numPr>
        <w:spacing w:line="360" w:lineRule="auto"/>
      </w:pPr>
      <w:r>
        <w:rPr>
          <w:sz w:val="24"/>
          <w:szCs w:val="24"/>
        </w:rPr>
        <w:t>Good organisational and time management skills with the ability to work to strict deadlines</w:t>
      </w:r>
    </w:p>
    <w:p w14:paraId="208A2992" w14:textId="77777777" w:rsidR="001D146B" w:rsidRDefault="008F6202">
      <w:pPr>
        <w:numPr>
          <w:ilvl w:val="0"/>
          <w:numId w:val="12"/>
        </w:numPr>
        <w:spacing w:line="360" w:lineRule="auto"/>
      </w:pPr>
      <w:r>
        <w:rPr>
          <w:sz w:val="24"/>
          <w:szCs w:val="24"/>
        </w:rPr>
        <w:t xml:space="preserve">Values-driven, with a demonstrable commitment to Equality, </w:t>
      </w:r>
      <w:proofErr w:type="gramStart"/>
      <w:r>
        <w:rPr>
          <w:sz w:val="24"/>
          <w:szCs w:val="24"/>
        </w:rPr>
        <w:t>Diversity</w:t>
      </w:r>
      <w:proofErr w:type="gramEnd"/>
      <w:r>
        <w:rPr>
          <w:sz w:val="24"/>
          <w:szCs w:val="24"/>
        </w:rPr>
        <w:t xml:space="preserve"> and In</w:t>
      </w:r>
      <w:r>
        <w:rPr>
          <w:sz w:val="24"/>
          <w:szCs w:val="24"/>
        </w:rPr>
        <w:t>clusion</w:t>
      </w:r>
    </w:p>
    <w:p w14:paraId="6F697B63" w14:textId="77777777" w:rsidR="001D146B" w:rsidRDefault="008F6202">
      <w:pPr>
        <w:numPr>
          <w:ilvl w:val="0"/>
          <w:numId w:val="12"/>
        </w:numPr>
        <w:spacing w:line="360" w:lineRule="auto"/>
      </w:pPr>
      <w:r>
        <w:rPr>
          <w:sz w:val="24"/>
          <w:szCs w:val="24"/>
        </w:rPr>
        <w:t xml:space="preserve">The ability to </w:t>
      </w:r>
      <w:proofErr w:type="gramStart"/>
      <w:r>
        <w:rPr>
          <w:sz w:val="24"/>
          <w:szCs w:val="24"/>
        </w:rPr>
        <w:t>act as</w:t>
      </w:r>
      <w:proofErr w:type="gramEnd"/>
      <w:r>
        <w:rPr>
          <w:sz w:val="24"/>
          <w:szCs w:val="24"/>
        </w:rPr>
        <w:t xml:space="preserve"> an advocate for 20SH, its work and its values</w:t>
      </w:r>
    </w:p>
    <w:p w14:paraId="3CAF6B64" w14:textId="77777777" w:rsidR="001D146B" w:rsidRDefault="001D146B">
      <w:pPr>
        <w:spacing w:line="360" w:lineRule="auto"/>
        <w:ind w:left="1440"/>
        <w:rPr>
          <w:sz w:val="24"/>
          <w:szCs w:val="24"/>
        </w:rPr>
      </w:pPr>
    </w:p>
    <w:p w14:paraId="30B7C0DB" w14:textId="77777777" w:rsidR="001D146B" w:rsidRDefault="008F6202">
      <w:pPr>
        <w:pStyle w:val="Heading2"/>
        <w:ind w:left="0" w:firstLine="0"/>
      </w:pPr>
      <w:bookmarkStart w:id="10" w:name="_exo6ia5irdkq" w:colFirst="0" w:colLast="0"/>
      <w:bookmarkEnd w:id="10"/>
      <w:r>
        <w:lastRenderedPageBreak/>
        <w:t>6. Terms and Conditions</w:t>
      </w:r>
    </w:p>
    <w:p w14:paraId="146E701F" w14:textId="77777777" w:rsidR="001D146B" w:rsidRDefault="001D146B">
      <w:pPr>
        <w:spacing w:line="360" w:lineRule="auto"/>
        <w:rPr>
          <w:sz w:val="24"/>
          <w:szCs w:val="24"/>
        </w:rPr>
      </w:pPr>
    </w:p>
    <w:p w14:paraId="6BD01194" w14:textId="77777777" w:rsidR="001D146B" w:rsidRDefault="008F6202">
      <w:pPr>
        <w:spacing w:line="360" w:lineRule="auto"/>
        <w:rPr>
          <w:sz w:val="24"/>
          <w:szCs w:val="24"/>
        </w:rPr>
      </w:pPr>
      <w:r>
        <w:rPr>
          <w:b/>
          <w:sz w:val="24"/>
          <w:szCs w:val="24"/>
        </w:rPr>
        <w:t>Hours of Working:</w:t>
      </w:r>
      <w:r>
        <w:rPr>
          <w:sz w:val="24"/>
          <w:szCs w:val="24"/>
        </w:rPr>
        <w:t xml:space="preserve"> 30 Hours - Part-Time 0.8 FTE (with </w:t>
      </w:r>
      <w:proofErr w:type="gramStart"/>
      <w:r>
        <w:rPr>
          <w:sz w:val="24"/>
          <w:szCs w:val="24"/>
        </w:rPr>
        <w:t>some</w:t>
      </w:r>
      <w:proofErr w:type="gramEnd"/>
      <w:r>
        <w:rPr>
          <w:sz w:val="24"/>
          <w:szCs w:val="24"/>
        </w:rPr>
        <w:t xml:space="preserve"> evening and weekend working hours)</w:t>
      </w:r>
    </w:p>
    <w:p w14:paraId="283F3D13" w14:textId="77777777" w:rsidR="001D146B" w:rsidRDefault="001D146B">
      <w:pPr>
        <w:spacing w:line="360" w:lineRule="auto"/>
        <w:rPr>
          <w:sz w:val="24"/>
          <w:szCs w:val="24"/>
        </w:rPr>
      </w:pPr>
    </w:p>
    <w:p w14:paraId="1D16C15E" w14:textId="77777777" w:rsidR="001D146B" w:rsidRDefault="008F6202">
      <w:pPr>
        <w:spacing w:line="360" w:lineRule="auto"/>
        <w:rPr>
          <w:sz w:val="24"/>
          <w:szCs w:val="24"/>
        </w:rPr>
      </w:pPr>
      <w:r>
        <w:rPr>
          <w:b/>
          <w:sz w:val="24"/>
          <w:szCs w:val="24"/>
        </w:rPr>
        <w:t xml:space="preserve">Contract: </w:t>
      </w:r>
      <w:r>
        <w:rPr>
          <w:sz w:val="24"/>
          <w:szCs w:val="24"/>
        </w:rPr>
        <w:t xml:space="preserve">18 months fixed term contract from Feb 2022 </w:t>
      </w:r>
    </w:p>
    <w:p w14:paraId="0D050739" w14:textId="77777777" w:rsidR="001D146B" w:rsidRDefault="001D146B">
      <w:pPr>
        <w:spacing w:line="360" w:lineRule="auto"/>
        <w:rPr>
          <w:sz w:val="24"/>
          <w:szCs w:val="24"/>
        </w:rPr>
      </w:pPr>
    </w:p>
    <w:p w14:paraId="14F2C18B" w14:textId="77777777" w:rsidR="001D146B" w:rsidRDefault="008F6202">
      <w:pPr>
        <w:shd w:val="clear" w:color="auto" w:fill="FFFFFF"/>
        <w:spacing w:line="360" w:lineRule="auto"/>
        <w:rPr>
          <w:sz w:val="24"/>
          <w:szCs w:val="24"/>
        </w:rPr>
      </w:pPr>
      <w:r>
        <w:rPr>
          <w:b/>
          <w:sz w:val="24"/>
          <w:szCs w:val="24"/>
        </w:rPr>
        <w:t>Annual Salary:</w:t>
      </w:r>
      <w:r>
        <w:rPr>
          <w:sz w:val="24"/>
          <w:szCs w:val="24"/>
        </w:rPr>
        <w:t xml:space="preserve"> £25,000-£28,000 Pro-rata (salary scale point dependent on experience)</w:t>
      </w:r>
    </w:p>
    <w:p w14:paraId="3FF7AEF0" w14:textId="77777777" w:rsidR="001D146B" w:rsidRDefault="001D146B">
      <w:pPr>
        <w:shd w:val="clear" w:color="auto" w:fill="FFFFFF"/>
        <w:spacing w:line="360" w:lineRule="auto"/>
        <w:rPr>
          <w:sz w:val="24"/>
          <w:szCs w:val="24"/>
        </w:rPr>
      </w:pPr>
    </w:p>
    <w:p w14:paraId="1BFF04EE" w14:textId="77777777" w:rsidR="001D146B" w:rsidRDefault="008F6202">
      <w:pPr>
        <w:spacing w:line="360" w:lineRule="auto"/>
        <w:rPr>
          <w:sz w:val="24"/>
          <w:szCs w:val="24"/>
        </w:rPr>
      </w:pPr>
      <w:r>
        <w:rPr>
          <w:b/>
          <w:sz w:val="24"/>
          <w:szCs w:val="24"/>
        </w:rPr>
        <w:t>Annual Holiday:</w:t>
      </w:r>
      <w:r>
        <w:rPr>
          <w:sz w:val="24"/>
          <w:szCs w:val="24"/>
        </w:rPr>
        <w:t xml:space="preserve"> 20 (25 days pro-rata)</w:t>
      </w:r>
    </w:p>
    <w:p w14:paraId="216CECD7" w14:textId="77777777" w:rsidR="001D146B" w:rsidRDefault="001D146B">
      <w:pPr>
        <w:spacing w:line="360" w:lineRule="auto"/>
        <w:rPr>
          <w:sz w:val="24"/>
          <w:szCs w:val="24"/>
        </w:rPr>
      </w:pPr>
    </w:p>
    <w:p w14:paraId="6AC6A76E" w14:textId="77777777" w:rsidR="001D146B" w:rsidRDefault="008F6202">
      <w:pPr>
        <w:spacing w:line="360" w:lineRule="auto"/>
        <w:rPr>
          <w:sz w:val="24"/>
          <w:szCs w:val="24"/>
        </w:rPr>
      </w:pPr>
      <w:r>
        <w:rPr>
          <w:b/>
          <w:sz w:val="24"/>
          <w:szCs w:val="24"/>
        </w:rPr>
        <w:t>Flexible working:</w:t>
      </w:r>
      <w:r>
        <w:rPr>
          <w:sz w:val="24"/>
          <w:szCs w:val="24"/>
        </w:rPr>
        <w:t xml:space="preserve"> This is intentionally a four day a week contract to enable the Asso</w:t>
      </w:r>
      <w:r>
        <w:rPr>
          <w:sz w:val="24"/>
          <w:szCs w:val="24"/>
        </w:rPr>
        <w:t xml:space="preserve">ciate Producer to engage in other independent work. </w:t>
      </w:r>
    </w:p>
    <w:p w14:paraId="6212110F" w14:textId="77777777" w:rsidR="001D146B" w:rsidRDefault="001D146B">
      <w:pPr>
        <w:spacing w:line="360" w:lineRule="auto"/>
        <w:rPr>
          <w:sz w:val="24"/>
          <w:szCs w:val="24"/>
        </w:rPr>
      </w:pPr>
    </w:p>
    <w:p w14:paraId="6A254E14" w14:textId="77777777" w:rsidR="001D146B" w:rsidRDefault="008F6202">
      <w:pPr>
        <w:spacing w:line="360" w:lineRule="auto"/>
        <w:rPr>
          <w:sz w:val="24"/>
          <w:szCs w:val="24"/>
        </w:rPr>
      </w:pPr>
      <w:r>
        <w:rPr>
          <w:sz w:val="24"/>
          <w:szCs w:val="24"/>
        </w:rPr>
        <w:t xml:space="preserve">We are open </w:t>
      </w:r>
      <w:proofErr w:type="gramStart"/>
      <w:r>
        <w:rPr>
          <w:sz w:val="24"/>
          <w:szCs w:val="24"/>
        </w:rPr>
        <w:t>to  having</w:t>
      </w:r>
      <w:proofErr w:type="gramEnd"/>
      <w:r>
        <w:rPr>
          <w:sz w:val="24"/>
          <w:szCs w:val="24"/>
        </w:rPr>
        <w:t xml:space="preserve"> conversations about Job sharing and joint application.</w:t>
      </w:r>
    </w:p>
    <w:p w14:paraId="3431491B" w14:textId="77777777" w:rsidR="001D146B" w:rsidRDefault="001D146B">
      <w:pPr>
        <w:spacing w:line="360" w:lineRule="auto"/>
        <w:rPr>
          <w:sz w:val="24"/>
          <w:szCs w:val="24"/>
        </w:rPr>
      </w:pPr>
    </w:p>
    <w:p w14:paraId="61CE639A" w14:textId="77777777" w:rsidR="001D146B" w:rsidRDefault="008F6202">
      <w:pPr>
        <w:spacing w:line="360" w:lineRule="auto"/>
        <w:rPr>
          <w:sz w:val="18"/>
          <w:szCs w:val="18"/>
        </w:rPr>
      </w:pPr>
      <w:r>
        <w:rPr>
          <w:b/>
          <w:sz w:val="24"/>
          <w:szCs w:val="24"/>
        </w:rPr>
        <w:t>Responsible to:</w:t>
      </w:r>
      <w:r>
        <w:rPr>
          <w:sz w:val="24"/>
          <w:szCs w:val="24"/>
        </w:rPr>
        <w:t xml:space="preserve"> Co-CEO/Executive Director/ Youth Projects Producer</w:t>
      </w:r>
    </w:p>
    <w:p w14:paraId="45D00022" w14:textId="77777777" w:rsidR="001D146B" w:rsidRDefault="008F6202">
      <w:pPr>
        <w:spacing w:line="360" w:lineRule="auto"/>
        <w:rPr>
          <w:b/>
          <w:sz w:val="24"/>
          <w:szCs w:val="24"/>
        </w:rPr>
      </w:pPr>
      <w:r>
        <w:rPr>
          <w:b/>
          <w:sz w:val="24"/>
          <w:szCs w:val="24"/>
        </w:rPr>
        <w:t xml:space="preserve"> </w:t>
      </w:r>
    </w:p>
    <w:p w14:paraId="57A1F57C" w14:textId="77777777" w:rsidR="001D146B" w:rsidRDefault="008F6202">
      <w:pPr>
        <w:spacing w:line="360" w:lineRule="auto"/>
        <w:rPr>
          <w:b/>
          <w:sz w:val="24"/>
          <w:szCs w:val="24"/>
        </w:rPr>
      </w:pPr>
      <w:r>
        <w:rPr>
          <w:b/>
          <w:sz w:val="24"/>
          <w:szCs w:val="24"/>
        </w:rPr>
        <w:t>Relocation support of £500 will be available if needed</w:t>
      </w:r>
      <w:r>
        <w:rPr>
          <w:b/>
          <w:sz w:val="24"/>
          <w:szCs w:val="24"/>
        </w:rPr>
        <w:t>.</w:t>
      </w:r>
    </w:p>
    <w:p w14:paraId="7B538DC7" w14:textId="77777777" w:rsidR="001D146B" w:rsidRDefault="001D146B">
      <w:pPr>
        <w:spacing w:line="360" w:lineRule="auto"/>
        <w:rPr>
          <w:b/>
          <w:sz w:val="24"/>
          <w:szCs w:val="24"/>
        </w:rPr>
      </w:pPr>
    </w:p>
    <w:p w14:paraId="4F731589" w14:textId="77777777" w:rsidR="001D146B" w:rsidRDefault="008F6202">
      <w:pPr>
        <w:pStyle w:val="Heading2"/>
        <w:ind w:left="0" w:firstLine="0"/>
      </w:pPr>
      <w:bookmarkStart w:id="11" w:name="_3de6aox0vhpm" w:colFirst="0" w:colLast="0"/>
      <w:bookmarkEnd w:id="11"/>
      <w:r>
        <w:t>7. How to Apply</w:t>
      </w:r>
    </w:p>
    <w:p w14:paraId="0D0E078F" w14:textId="77777777" w:rsidR="001D146B" w:rsidRDefault="001D146B">
      <w:pPr>
        <w:spacing w:line="360" w:lineRule="auto"/>
        <w:rPr>
          <w:sz w:val="24"/>
          <w:szCs w:val="24"/>
        </w:rPr>
      </w:pPr>
    </w:p>
    <w:p w14:paraId="6E44A3CE" w14:textId="77777777" w:rsidR="001D146B" w:rsidRDefault="008F6202">
      <w:pPr>
        <w:spacing w:line="360" w:lineRule="auto"/>
        <w:rPr>
          <w:color w:val="FF0000"/>
          <w:sz w:val="24"/>
          <w:szCs w:val="24"/>
          <w:highlight w:val="yellow"/>
        </w:rPr>
      </w:pPr>
      <w:r>
        <w:rPr>
          <w:sz w:val="24"/>
          <w:szCs w:val="24"/>
        </w:rPr>
        <w:t>We are committed to inclusive working practices and ensuring equal access. This pack is available in a range of formats including audio, large print, and screen reader compatible versions. If you have a more specific formatting requirem</w:t>
      </w:r>
      <w:r>
        <w:rPr>
          <w:sz w:val="24"/>
          <w:szCs w:val="24"/>
        </w:rPr>
        <w:t xml:space="preserve">ent, please let us know and we will try our best to provide this for you. </w:t>
      </w:r>
    </w:p>
    <w:p w14:paraId="5A4D1224" w14:textId="77777777" w:rsidR="001D146B" w:rsidRDefault="001D146B">
      <w:pPr>
        <w:spacing w:line="360" w:lineRule="auto"/>
        <w:rPr>
          <w:sz w:val="24"/>
          <w:szCs w:val="24"/>
        </w:rPr>
      </w:pPr>
    </w:p>
    <w:p w14:paraId="59BDD61A" w14:textId="77777777" w:rsidR="001D146B" w:rsidRDefault="008F6202">
      <w:pPr>
        <w:spacing w:line="360" w:lineRule="auto"/>
        <w:rPr>
          <w:sz w:val="24"/>
          <w:szCs w:val="24"/>
        </w:rPr>
      </w:pPr>
      <w:r>
        <w:rPr>
          <w:sz w:val="24"/>
          <w:szCs w:val="24"/>
        </w:rPr>
        <w:t xml:space="preserve">We are </w:t>
      </w:r>
      <w:proofErr w:type="gramStart"/>
      <w:r>
        <w:rPr>
          <w:sz w:val="24"/>
          <w:szCs w:val="24"/>
        </w:rPr>
        <w:t>very happy</w:t>
      </w:r>
      <w:proofErr w:type="gramEnd"/>
      <w:r>
        <w:rPr>
          <w:sz w:val="24"/>
          <w:szCs w:val="24"/>
        </w:rPr>
        <w:t xml:space="preserve"> to arrange an informal confidential chat regarding the position before applying. This would be an opportunity for you to ask questions about the company, the role</w:t>
      </w:r>
      <w:r>
        <w:rPr>
          <w:sz w:val="24"/>
          <w:szCs w:val="24"/>
        </w:rPr>
        <w:t>, or the process.</w:t>
      </w:r>
    </w:p>
    <w:p w14:paraId="62CB9A48" w14:textId="77777777" w:rsidR="001D146B" w:rsidRDefault="008F6202">
      <w:pPr>
        <w:spacing w:line="360" w:lineRule="auto"/>
        <w:rPr>
          <w:b/>
          <w:sz w:val="24"/>
          <w:szCs w:val="24"/>
        </w:rPr>
      </w:pPr>
      <w:r>
        <w:rPr>
          <w:b/>
          <w:sz w:val="24"/>
          <w:szCs w:val="24"/>
        </w:rPr>
        <w:lastRenderedPageBreak/>
        <w:t>To apply for this role, please send the following:</w:t>
      </w:r>
    </w:p>
    <w:p w14:paraId="37EA9925" w14:textId="77777777" w:rsidR="001D146B" w:rsidRDefault="008F6202">
      <w:pPr>
        <w:numPr>
          <w:ilvl w:val="0"/>
          <w:numId w:val="4"/>
        </w:numPr>
        <w:spacing w:line="360" w:lineRule="auto"/>
        <w:rPr>
          <w:sz w:val="24"/>
          <w:szCs w:val="24"/>
        </w:rPr>
      </w:pPr>
      <w:r>
        <w:rPr>
          <w:sz w:val="24"/>
          <w:szCs w:val="24"/>
        </w:rPr>
        <w:t xml:space="preserve">Completed application form available </w:t>
      </w:r>
      <w:hyperlink r:id="rId12">
        <w:r>
          <w:rPr>
            <w:color w:val="1155CC"/>
            <w:sz w:val="24"/>
            <w:szCs w:val="24"/>
            <w:u w:val="single"/>
          </w:rPr>
          <w:t>here</w:t>
        </w:r>
      </w:hyperlink>
    </w:p>
    <w:p w14:paraId="3E01E3E1" w14:textId="77777777" w:rsidR="001D146B" w:rsidRDefault="008F6202">
      <w:pPr>
        <w:spacing w:line="360" w:lineRule="auto"/>
        <w:ind w:left="720"/>
        <w:rPr>
          <w:sz w:val="24"/>
          <w:szCs w:val="24"/>
        </w:rPr>
      </w:pPr>
      <w:hyperlink r:id="rId13">
        <w:r>
          <w:rPr>
            <w:color w:val="1155CC"/>
            <w:highlight w:val="white"/>
            <w:u w:val="single"/>
          </w:rPr>
          <w:t>https://www.20storieshigh.org.uk/associate-producer-recruitment-2021/</w:t>
        </w:r>
      </w:hyperlink>
      <w:r>
        <w:rPr>
          <w:sz w:val="24"/>
          <w:szCs w:val="24"/>
        </w:rPr>
        <w:br/>
      </w:r>
    </w:p>
    <w:p w14:paraId="698FF47F" w14:textId="77777777" w:rsidR="001D146B" w:rsidRDefault="008F6202">
      <w:pPr>
        <w:numPr>
          <w:ilvl w:val="0"/>
          <w:numId w:val="4"/>
        </w:numPr>
        <w:spacing w:line="360" w:lineRule="auto"/>
        <w:rPr>
          <w:sz w:val="24"/>
          <w:szCs w:val="24"/>
        </w:rPr>
      </w:pPr>
      <w:r>
        <w:rPr>
          <w:sz w:val="24"/>
          <w:szCs w:val="24"/>
        </w:rPr>
        <w:t xml:space="preserve">An up-to-date </w:t>
      </w:r>
      <w:proofErr w:type="gramStart"/>
      <w:r>
        <w:rPr>
          <w:sz w:val="24"/>
          <w:szCs w:val="24"/>
        </w:rPr>
        <w:t>CV</w:t>
      </w:r>
      <w:proofErr w:type="gramEnd"/>
    </w:p>
    <w:p w14:paraId="52A38A19" w14:textId="77777777" w:rsidR="001D146B" w:rsidRDefault="008F6202">
      <w:pPr>
        <w:spacing w:line="360" w:lineRule="auto"/>
        <w:rPr>
          <w:sz w:val="24"/>
          <w:szCs w:val="24"/>
        </w:rPr>
      </w:pPr>
      <w:r>
        <w:rPr>
          <w:sz w:val="24"/>
          <w:szCs w:val="24"/>
        </w:rPr>
        <w:br/>
        <w:t>Alternatively, we welcome applications in video/audio format and BSL – please send a film/audio file answering the questions within the application form (no longer than 15 minutes).</w:t>
      </w:r>
    </w:p>
    <w:p w14:paraId="66F5B261" w14:textId="77777777" w:rsidR="001D146B" w:rsidRDefault="001D146B">
      <w:pPr>
        <w:spacing w:line="360" w:lineRule="auto"/>
        <w:rPr>
          <w:sz w:val="24"/>
          <w:szCs w:val="24"/>
        </w:rPr>
      </w:pPr>
    </w:p>
    <w:p w14:paraId="7AC91025" w14:textId="77777777" w:rsidR="001D146B" w:rsidRDefault="008F6202">
      <w:pPr>
        <w:spacing w:line="360" w:lineRule="auto"/>
        <w:rPr>
          <w:b/>
          <w:sz w:val="24"/>
          <w:szCs w:val="24"/>
        </w:rPr>
      </w:pPr>
      <w:r>
        <w:rPr>
          <w:b/>
          <w:sz w:val="24"/>
          <w:szCs w:val="24"/>
        </w:rPr>
        <w:t>Please send your application to:</w:t>
      </w:r>
    </w:p>
    <w:p w14:paraId="0E7D64A3" w14:textId="77777777" w:rsidR="001D146B" w:rsidRDefault="001D146B">
      <w:pPr>
        <w:spacing w:line="360" w:lineRule="auto"/>
        <w:rPr>
          <w:b/>
          <w:sz w:val="24"/>
          <w:szCs w:val="24"/>
        </w:rPr>
      </w:pPr>
    </w:p>
    <w:p w14:paraId="7B8A8B2A" w14:textId="77777777" w:rsidR="001D146B" w:rsidRDefault="008F6202">
      <w:pPr>
        <w:spacing w:line="360" w:lineRule="auto"/>
        <w:ind w:left="720"/>
        <w:rPr>
          <w:b/>
          <w:sz w:val="24"/>
          <w:szCs w:val="24"/>
        </w:rPr>
      </w:pPr>
      <w:r>
        <w:rPr>
          <w:b/>
          <w:sz w:val="24"/>
          <w:szCs w:val="24"/>
        </w:rPr>
        <w:t>Amy Thompson, Adminis</w:t>
      </w:r>
      <w:r>
        <w:rPr>
          <w:b/>
          <w:sz w:val="24"/>
          <w:szCs w:val="24"/>
        </w:rPr>
        <w:t xml:space="preserve">trator. </w:t>
      </w:r>
    </w:p>
    <w:p w14:paraId="0D09D52E" w14:textId="77777777" w:rsidR="001D146B" w:rsidRDefault="008F6202">
      <w:pPr>
        <w:spacing w:line="360" w:lineRule="auto"/>
        <w:ind w:left="720"/>
        <w:rPr>
          <w:b/>
          <w:sz w:val="24"/>
          <w:szCs w:val="24"/>
        </w:rPr>
      </w:pPr>
      <w:r>
        <w:rPr>
          <w:b/>
          <w:sz w:val="24"/>
          <w:szCs w:val="24"/>
        </w:rPr>
        <w:t>20 Stories High, Toxteth TV, 37-45 Windsor St, Liverpool, L8 1XE</w:t>
      </w:r>
    </w:p>
    <w:p w14:paraId="4D43F032" w14:textId="77777777" w:rsidR="001D146B" w:rsidRDefault="008F6202">
      <w:pPr>
        <w:spacing w:line="360" w:lineRule="auto"/>
        <w:ind w:left="720"/>
        <w:rPr>
          <w:b/>
          <w:sz w:val="24"/>
          <w:szCs w:val="24"/>
        </w:rPr>
      </w:pPr>
      <w:hyperlink r:id="rId14">
        <w:r>
          <w:rPr>
            <w:b/>
            <w:color w:val="1155CC"/>
            <w:sz w:val="24"/>
            <w:szCs w:val="24"/>
            <w:u w:val="single"/>
          </w:rPr>
          <w:t>amy@20storieshigh.org.uk</w:t>
        </w:r>
      </w:hyperlink>
    </w:p>
    <w:p w14:paraId="426287A1" w14:textId="77777777" w:rsidR="001D146B" w:rsidRDefault="008F6202">
      <w:pPr>
        <w:spacing w:line="360" w:lineRule="auto"/>
        <w:ind w:left="720"/>
        <w:rPr>
          <w:b/>
          <w:sz w:val="24"/>
          <w:szCs w:val="24"/>
        </w:rPr>
      </w:pPr>
      <w:r>
        <w:rPr>
          <w:b/>
          <w:sz w:val="24"/>
          <w:szCs w:val="24"/>
        </w:rPr>
        <w:t>0151 708 9728</w:t>
      </w:r>
    </w:p>
    <w:p w14:paraId="58FA00AE" w14:textId="77777777" w:rsidR="001D146B" w:rsidRDefault="001D146B">
      <w:pPr>
        <w:spacing w:line="360" w:lineRule="auto"/>
        <w:rPr>
          <w:b/>
          <w:sz w:val="24"/>
          <w:szCs w:val="24"/>
        </w:rPr>
      </w:pPr>
    </w:p>
    <w:p w14:paraId="09F90136" w14:textId="77777777" w:rsidR="001D146B" w:rsidRDefault="008F6202">
      <w:pPr>
        <w:spacing w:line="360" w:lineRule="auto"/>
        <w:rPr>
          <w:sz w:val="24"/>
          <w:szCs w:val="24"/>
        </w:rPr>
      </w:pPr>
      <w:r>
        <w:rPr>
          <w:color w:val="00B0F0"/>
          <w:sz w:val="28"/>
          <w:szCs w:val="28"/>
        </w:rPr>
        <w:t>Recruitment process timeline</w:t>
      </w:r>
      <w:r>
        <w:rPr>
          <w:color w:val="00B0F0"/>
          <w:sz w:val="28"/>
          <w:szCs w:val="28"/>
        </w:rPr>
        <w:br/>
      </w:r>
    </w:p>
    <w:p w14:paraId="30B01A9B" w14:textId="77777777" w:rsidR="001D146B" w:rsidRDefault="008F6202">
      <w:pPr>
        <w:numPr>
          <w:ilvl w:val="0"/>
          <w:numId w:val="15"/>
        </w:numPr>
        <w:spacing w:line="360" w:lineRule="auto"/>
        <w:rPr>
          <w:sz w:val="24"/>
          <w:szCs w:val="24"/>
        </w:rPr>
      </w:pPr>
      <w:r>
        <w:rPr>
          <w:sz w:val="24"/>
          <w:szCs w:val="24"/>
        </w:rPr>
        <w:t>Application Deadline: Friday 7th January 2022</w:t>
      </w:r>
    </w:p>
    <w:p w14:paraId="6EF989AB" w14:textId="77777777" w:rsidR="001D146B" w:rsidRDefault="008F6202">
      <w:pPr>
        <w:numPr>
          <w:ilvl w:val="0"/>
          <w:numId w:val="15"/>
        </w:numPr>
        <w:spacing w:line="360" w:lineRule="auto"/>
        <w:rPr>
          <w:sz w:val="24"/>
          <w:szCs w:val="24"/>
        </w:rPr>
      </w:pPr>
      <w:r>
        <w:rPr>
          <w:sz w:val="24"/>
          <w:szCs w:val="24"/>
        </w:rPr>
        <w:t>Shortlisting: S</w:t>
      </w:r>
      <w:r>
        <w:rPr>
          <w:sz w:val="24"/>
          <w:szCs w:val="24"/>
        </w:rPr>
        <w:t>uccessful applicants will be, invited to interview by Tuesday 11th January at the latest.</w:t>
      </w:r>
    </w:p>
    <w:p w14:paraId="76234B65" w14:textId="77777777" w:rsidR="001D146B" w:rsidRDefault="008F6202">
      <w:pPr>
        <w:numPr>
          <w:ilvl w:val="0"/>
          <w:numId w:val="15"/>
        </w:numPr>
        <w:spacing w:line="360" w:lineRule="auto"/>
        <w:rPr>
          <w:sz w:val="24"/>
          <w:szCs w:val="24"/>
        </w:rPr>
      </w:pPr>
      <w:r>
        <w:rPr>
          <w:sz w:val="24"/>
          <w:szCs w:val="24"/>
        </w:rPr>
        <w:t xml:space="preserve">Interviews: will </w:t>
      </w:r>
      <w:proofErr w:type="gramStart"/>
      <w:r>
        <w:rPr>
          <w:sz w:val="24"/>
          <w:szCs w:val="24"/>
        </w:rPr>
        <w:t>be held</w:t>
      </w:r>
      <w:proofErr w:type="gramEnd"/>
      <w:r>
        <w:rPr>
          <w:sz w:val="24"/>
          <w:szCs w:val="24"/>
        </w:rPr>
        <w:t xml:space="preserve"> Monday 17th January 2022.</w:t>
      </w:r>
    </w:p>
    <w:p w14:paraId="43105FA5" w14:textId="77777777" w:rsidR="001D146B" w:rsidRDefault="001D146B">
      <w:pPr>
        <w:spacing w:line="360" w:lineRule="auto"/>
        <w:ind w:left="720"/>
        <w:rPr>
          <w:b/>
          <w:color w:val="0000FF"/>
          <w:sz w:val="30"/>
          <w:szCs w:val="30"/>
        </w:rPr>
      </w:pPr>
    </w:p>
    <w:p w14:paraId="663223D1" w14:textId="77777777" w:rsidR="001D146B" w:rsidRDefault="008F6202">
      <w:pPr>
        <w:spacing w:line="360" w:lineRule="auto"/>
        <w:rPr>
          <w:color w:val="FF0000"/>
          <w:sz w:val="24"/>
          <w:szCs w:val="24"/>
        </w:rPr>
      </w:pPr>
      <w:r>
        <w:rPr>
          <w:sz w:val="24"/>
          <w:szCs w:val="24"/>
        </w:rPr>
        <w:t>If invited to interview, we will ask you about any access requirements you might have at each stage of the process</w:t>
      </w:r>
      <w:r>
        <w:rPr>
          <w:sz w:val="24"/>
          <w:szCs w:val="24"/>
        </w:rPr>
        <w:t xml:space="preserve"> (</w:t>
      </w:r>
      <w:proofErr w:type="gramStart"/>
      <w:r>
        <w:rPr>
          <w:sz w:val="24"/>
          <w:szCs w:val="24"/>
        </w:rPr>
        <w:t>e.g.</w:t>
      </w:r>
      <w:proofErr w:type="gramEnd"/>
      <w:r>
        <w:rPr>
          <w:sz w:val="24"/>
          <w:szCs w:val="24"/>
        </w:rPr>
        <w:t xml:space="preserve"> BSL interpreter, wheelchair access, additional breaks, dimmed lights, interview questions in advance). We can also cover any travel expenses. </w:t>
      </w:r>
    </w:p>
    <w:p w14:paraId="2C94F1D4" w14:textId="77777777" w:rsidR="001D146B" w:rsidRDefault="001D146B">
      <w:pPr>
        <w:shd w:val="clear" w:color="auto" w:fill="FFFFFF"/>
        <w:spacing w:line="360" w:lineRule="auto"/>
        <w:rPr>
          <w:sz w:val="24"/>
          <w:szCs w:val="24"/>
        </w:rPr>
      </w:pPr>
    </w:p>
    <w:p w14:paraId="690E10E1" w14:textId="77777777" w:rsidR="001D146B" w:rsidRDefault="008F6202">
      <w:pPr>
        <w:shd w:val="clear" w:color="auto" w:fill="FFFFFF"/>
        <w:spacing w:line="360" w:lineRule="auto"/>
        <w:rPr>
          <w:sz w:val="24"/>
          <w:szCs w:val="24"/>
        </w:rPr>
      </w:pPr>
      <w:r>
        <w:rPr>
          <w:sz w:val="24"/>
          <w:szCs w:val="24"/>
        </w:rPr>
        <w:t>Thank you, we look forward to receiving your application.</w:t>
      </w:r>
    </w:p>
    <w:p w14:paraId="5BAA70C9" w14:textId="77777777" w:rsidR="001D146B" w:rsidRDefault="001D146B">
      <w:pPr>
        <w:spacing w:line="360" w:lineRule="auto"/>
        <w:rPr>
          <w:sz w:val="24"/>
          <w:szCs w:val="24"/>
        </w:rPr>
      </w:pPr>
    </w:p>
    <w:p w14:paraId="34B5C22F" w14:textId="77777777" w:rsidR="001D146B" w:rsidRDefault="001D146B">
      <w:pPr>
        <w:spacing w:line="360" w:lineRule="auto"/>
        <w:rPr>
          <w:sz w:val="24"/>
          <w:szCs w:val="24"/>
        </w:rPr>
      </w:pPr>
    </w:p>
    <w:p w14:paraId="3BE765E2" w14:textId="77777777" w:rsidR="001D146B" w:rsidRDefault="001D146B">
      <w:pPr>
        <w:spacing w:line="360" w:lineRule="auto"/>
        <w:rPr>
          <w:sz w:val="24"/>
          <w:szCs w:val="24"/>
        </w:rPr>
      </w:pPr>
    </w:p>
    <w:p w14:paraId="373C5CA7" w14:textId="77777777" w:rsidR="001D146B" w:rsidRDefault="001D146B">
      <w:pPr>
        <w:spacing w:line="360" w:lineRule="auto"/>
        <w:rPr>
          <w:color w:val="FF0000"/>
          <w:sz w:val="24"/>
          <w:szCs w:val="24"/>
        </w:rPr>
      </w:pPr>
    </w:p>
    <w:p w14:paraId="21BB4C6F" w14:textId="77777777" w:rsidR="001D146B" w:rsidRDefault="001D146B">
      <w:pPr>
        <w:spacing w:line="360" w:lineRule="auto"/>
        <w:rPr>
          <w:color w:val="FF0000"/>
          <w:sz w:val="24"/>
          <w:szCs w:val="24"/>
        </w:rPr>
      </w:pPr>
    </w:p>
    <w:p w14:paraId="29700908" w14:textId="77777777" w:rsidR="001D146B" w:rsidRDefault="001D146B">
      <w:pPr>
        <w:spacing w:line="360" w:lineRule="auto"/>
        <w:rPr>
          <w:color w:val="FF0000"/>
          <w:sz w:val="24"/>
          <w:szCs w:val="24"/>
        </w:rPr>
      </w:pPr>
    </w:p>
    <w:p w14:paraId="4A172F0E" w14:textId="77777777" w:rsidR="001D146B" w:rsidRDefault="001D146B">
      <w:pPr>
        <w:spacing w:line="360" w:lineRule="auto"/>
        <w:rPr>
          <w:color w:val="FF0000"/>
          <w:sz w:val="24"/>
          <w:szCs w:val="24"/>
        </w:rPr>
      </w:pPr>
    </w:p>
    <w:p w14:paraId="7674F9EF" w14:textId="77777777" w:rsidR="001D146B" w:rsidRDefault="008F6202">
      <w:pPr>
        <w:spacing w:line="360" w:lineRule="auto"/>
        <w:rPr>
          <w:color w:val="FF0000"/>
          <w:sz w:val="24"/>
          <w:szCs w:val="24"/>
        </w:rPr>
      </w:pPr>
      <w:r>
        <w:rPr>
          <w:noProof/>
        </w:rPr>
        <w:drawing>
          <wp:anchor distT="114300" distB="114300" distL="114300" distR="114300" simplePos="0" relativeHeight="251659264" behindDoc="0" locked="0" layoutInCell="1" hidden="0" allowOverlap="1" wp14:anchorId="0A623721" wp14:editId="79160356">
            <wp:simplePos x="0" y="0"/>
            <wp:positionH relativeFrom="column">
              <wp:posOffset>1743075</wp:posOffset>
            </wp:positionH>
            <wp:positionV relativeFrom="paragraph">
              <wp:posOffset>523875</wp:posOffset>
            </wp:positionV>
            <wp:extent cx="2462213" cy="2462213"/>
            <wp:effectExtent l="0" t="0" r="0" b="0"/>
            <wp:wrapNone/>
            <wp:docPr id="1" name="image1.png" descr="20 Stories High Logo: Blue Circle with company name"/>
            <wp:cNvGraphicFramePr/>
            <a:graphic xmlns:a="http://schemas.openxmlformats.org/drawingml/2006/main">
              <a:graphicData uri="http://schemas.openxmlformats.org/drawingml/2006/picture">
                <pic:pic xmlns:pic="http://schemas.openxmlformats.org/drawingml/2006/picture">
                  <pic:nvPicPr>
                    <pic:cNvPr id="1" name="image1.png" descr="20 Stories High Logo: Blue Circle with company name"/>
                    <pic:cNvPicPr preferRelativeResize="0"/>
                  </pic:nvPicPr>
                  <pic:blipFill>
                    <a:blip r:embed="rId7"/>
                    <a:srcRect/>
                    <a:stretch>
                      <a:fillRect/>
                    </a:stretch>
                  </pic:blipFill>
                  <pic:spPr>
                    <a:xfrm>
                      <a:off x="0" y="0"/>
                      <a:ext cx="2462213" cy="2462213"/>
                    </a:xfrm>
                    <a:prstGeom prst="rect">
                      <a:avLst/>
                    </a:prstGeom>
                    <a:ln/>
                  </pic:spPr>
                </pic:pic>
              </a:graphicData>
            </a:graphic>
          </wp:anchor>
        </w:drawing>
      </w:r>
    </w:p>
    <w:p w14:paraId="00A53B77" w14:textId="77777777" w:rsidR="001D146B" w:rsidRDefault="001D146B">
      <w:pPr>
        <w:spacing w:line="360" w:lineRule="auto"/>
        <w:rPr>
          <w:color w:val="FF0000"/>
          <w:sz w:val="24"/>
          <w:szCs w:val="24"/>
        </w:rPr>
      </w:pPr>
    </w:p>
    <w:p w14:paraId="5DE6FE99" w14:textId="77777777" w:rsidR="001D146B" w:rsidRDefault="001D146B">
      <w:pPr>
        <w:spacing w:line="360" w:lineRule="auto"/>
        <w:rPr>
          <w:color w:val="FF0000"/>
          <w:sz w:val="24"/>
          <w:szCs w:val="24"/>
        </w:rPr>
      </w:pPr>
    </w:p>
    <w:p w14:paraId="01C22088" w14:textId="77777777" w:rsidR="001D146B" w:rsidRDefault="001D146B">
      <w:pPr>
        <w:spacing w:line="360" w:lineRule="auto"/>
        <w:rPr>
          <w:color w:val="FF0000"/>
          <w:sz w:val="24"/>
          <w:szCs w:val="24"/>
        </w:rPr>
      </w:pPr>
    </w:p>
    <w:p w14:paraId="0F66C465" w14:textId="77777777" w:rsidR="001D146B" w:rsidRDefault="001D146B">
      <w:pPr>
        <w:spacing w:line="360" w:lineRule="auto"/>
        <w:rPr>
          <w:color w:val="FF0000"/>
          <w:sz w:val="24"/>
          <w:szCs w:val="24"/>
        </w:rPr>
      </w:pPr>
    </w:p>
    <w:p w14:paraId="74891901" w14:textId="77777777" w:rsidR="001D146B" w:rsidRDefault="001D146B">
      <w:pPr>
        <w:spacing w:line="360" w:lineRule="auto"/>
        <w:rPr>
          <w:color w:val="FF0000"/>
          <w:sz w:val="24"/>
          <w:szCs w:val="24"/>
        </w:rPr>
      </w:pPr>
    </w:p>
    <w:p w14:paraId="4A9122B0" w14:textId="77777777" w:rsidR="001D146B" w:rsidRDefault="001D146B">
      <w:pPr>
        <w:spacing w:line="360" w:lineRule="auto"/>
        <w:rPr>
          <w:color w:val="FF0000"/>
          <w:sz w:val="24"/>
          <w:szCs w:val="24"/>
        </w:rPr>
      </w:pPr>
    </w:p>
    <w:p w14:paraId="3CECA65C" w14:textId="77777777" w:rsidR="001D146B" w:rsidRDefault="001D146B">
      <w:pPr>
        <w:spacing w:line="360" w:lineRule="auto"/>
        <w:rPr>
          <w:color w:val="FF0000"/>
          <w:sz w:val="24"/>
          <w:szCs w:val="24"/>
        </w:rPr>
      </w:pPr>
    </w:p>
    <w:p w14:paraId="5DB6EAE4" w14:textId="77777777" w:rsidR="001D146B" w:rsidRDefault="001D146B">
      <w:pPr>
        <w:spacing w:line="360" w:lineRule="auto"/>
        <w:rPr>
          <w:color w:val="FF0000"/>
          <w:sz w:val="24"/>
          <w:szCs w:val="24"/>
        </w:rPr>
      </w:pPr>
    </w:p>
    <w:p w14:paraId="4D5E1401" w14:textId="77777777" w:rsidR="001D146B" w:rsidRDefault="001D146B">
      <w:pPr>
        <w:spacing w:line="360" w:lineRule="auto"/>
        <w:rPr>
          <w:color w:val="FF0000"/>
          <w:sz w:val="24"/>
          <w:szCs w:val="24"/>
        </w:rPr>
      </w:pPr>
    </w:p>
    <w:p w14:paraId="2D3248C6" w14:textId="77777777" w:rsidR="001D146B" w:rsidRDefault="001D146B">
      <w:pPr>
        <w:spacing w:line="360" w:lineRule="auto"/>
        <w:rPr>
          <w:color w:val="FF0000"/>
          <w:sz w:val="24"/>
          <w:szCs w:val="24"/>
        </w:rPr>
      </w:pPr>
    </w:p>
    <w:p w14:paraId="7D1EA8AC" w14:textId="77777777" w:rsidR="001D146B" w:rsidRDefault="001D146B">
      <w:pPr>
        <w:spacing w:line="360" w:lineRule="auto"/>
        <w:rPr>
          <w:color w:val="FF0000"/>
          <w:sz w:val="24"/>
          <w:szCs w:val="24"/>
        </w:rPr>
      </w:pPr>
    </w:p>
    <w:p w14:paraId="1C39B909" w14:textId="77777777" w:rsidR="001D146B" w:rsidRDefault="001D146B">
      <w:pPr>
        <w:spacing w:line="360" w:lineRule="auto"/>
        <w:rPr>
          <w:color w:val="FF0000"/>
          <w:sz w:val="24"/>
          <w:szCs w:val="24"/>
        </w:rPr>
      </w:pPr>
    </w:p>
    <w:p w14:paraId="6D7C4D22" w14:textId="77777777" w:rsidR="001D146B" w:rsidRDefault="001D146B">
      <w:pPr>
        <w:pBdr>
          <w:bottom w:val="single" w:sz="8" w:space="2" w:color="000000"/>
        </w:pBdr>
        <w:spacing w:line="360" w:lineRule="auto"/>
        <w:rPr>
          <w:color w:val="FF0000"/>
          <w:sz w:val="24"/>
          <w:szCs w:val="24"/>
        </w:rPr>
      </w:pPr>
    </w:p>
    <w:p w14:paraId="54A7FA66" w14:textId="77777777" w:rsidR="001D146B" w:rsidRDefault="001D146B">
      <w:pPr>
        <w:pBdr>
          <w:bottom w:val="single" w:sz="8" w:space="2" w:color="000000"/>
        </w:pBdr>
        <w:spacing w:line="360" w:lineRule="auto"/>
        <w:rPr>
          <w:color w:val="FF0000"/>
          <w:sz w:val="24"/>
          <w:szCs w:val="24"/>
        </w:rPr>
      </w:pPr>
    </w:p>
    <w:p w14:paraId="4B3E0E5E" w14:textId="77777777" w:rsidR="001D146B" w:rsidRDefault="001D146B">
      <w:pPr>
        <w:pBdr>
          <w:bottom w:val="single" w:sz="8" w:space="2" w:color="000000"/>
        </w:pBdr>
        <w:spacing w:line="360" w:lineRule="auto"/>
        <w:rPr>
          <w:color w:val="FF0000"/>
          <w:sz w:val="24"/>
          <w:szCs w:val="24"/>
        </w:rPr>
      </w:pPr>
    </w:p>
    <w:p w14:paraId="26BA1AE5" w14:textId="77777777" w:rsidR="001D146B" w:rsidRDefault="008F6202">
      <w:pPr>
        <w:pBdr>
          <w:bottom w:val="single" w:sz="8" w:space="2" w:color="000000"/>
        </w:pBdr>
        <w:spacing w:line="360" w:lineRule="auto"/>
        <w:rPr>
          <w:color w:val="FF0000"/>
          <w:sz w:val="24"/>
          <w:szCs w:val="24"/>
        </w:rPr>
      </w:pPr>
      <w:r>
        <w:rPr>
          <w:noProof/>
        </w:rPr>
        <w:drawing>
          <wp:anchor distT="114300" distB="114300" distL="114300" distR="114300" simplePos="0" relativeHeight="251660288" behindDoc="1" locked="0" layoutInCell="1" hidden="0" allowOverlap="1" wp14:anchorId="40A133B5" wp14:editId="7E1A794F">
            <wp:simplePos x="0" y="0"/>
            <wp:positionH relativeFrom="column">
              <wp:posOffset>648758</wp:posOffset>
            </wp:positionH>
            <wp:positionV relativeFrom="paragraph">
              <wp:posOffset>670917</wp:posOffset>
            </wp:positionV>
            <wp:extent cx="2056342" cy="552450"/>
            <wp:effectExtent l="0" t="0" r="0" b="0"/>
            <wp:wrapNone/>
            <wp:docPr id="8" name="image2.png" descr="Arts Council Logo"/>
            <wp:cNvGraphicFramePr/>
            <a:graphic xmlns:a="http://schemas.openxmlformats.org/drawingml/2006/main">
              <a:graphicData uri="http://schemas.openxmlformats.org/drawingml/2006/picture">
                <pic:pic xmlns:pic="http://schemas.openxmlformats.org/drawingml/2006/picture">
                  <pic:nvPicPr>
                    <pic:cNvPr id="8" name="image2.png" descr="Arts Council Logo"/>
                    <pic:cNvPicPr preferRelativeResize="0"/>
                  </pic:nvPicPr>
                  <pic:blipFill>
                    <a:blip r:embed="rId9"/>
                    <a:srcRect/>
                    <a:stretch>
                      <a:fillRect/>
                    </a:stretch>
                  </pic:blipFill>
                  <pic:spPr>
                    <a:xfrm>
                      <a:off x="0" y="0"/>
                      <a:ext cx="2056342" cy="552450"/>
                    </a:xfrm>
                    <a:prstGeom prst="rect">
                      <a:avLst/>
                    </a:prstGeom>
                    <a:ln/>
                  </pic:spPr>
                </pic:pic>
              </a:graphicData>
            </a:graphic>
          </wp:anchor>
        </w:drawing>
      </w:r>
      <w:r>
        <w:rPr>
          <w:noProof/>
        </w:rPr>
        <w:drawing>
          <wp:anchor distT="114300" distB="114300" distL="114300" distR="114300" simplePos="0" relativeHeight="251661312" behindDoc="1" locked="0" layoutInCell="1" hidden="0" allowOverlap="1" wp14:anchorId="33AF31B9" wp14:editId="0719A202">
            <wp:simplePos x="0" y="0"/>
            <wp:positionH relativeFrom="column">
              <wp:posOffset>3205163</wp:posOffset>
            </wp:positionH>
            <wp:positionV relativeFrom="paragraph">
              <wp:posOffset>1657350</wp:posOffset>
            </wp:positionV>
            <wp:extent cx="2005013" cy="722394"/>
            <wp:effectExtent l="0" t="0" r="0" b="0"/>
            <wp:wrapNone/>
            <wp:docPr id="3" name="image6.png" descr="Paul Hamlyn Foundation Logo"/>
            <wp:cNvGraphicFramePr/>
            <a:graphic xmlns:a="http://schemas.openxmlformats.org/drawingml/2006/main">
              <a:graphicData uri="http://schemas.openxmlformats.org/drawingml/2006/picture">
                <pic:pic xmlns:pic="http://schemas.openxmlformats.org/drawingml/2006/picture">
                  <pic:nvPicPr>
                    <pic:cNvPr id="3" name="image6.png" descr="Paul Hamlyn Foundation Logo"/>
                    <pic:cNvPicPr preferRelativeResize="0"/>
                  </pic:nvPicPr>
                  <pic:blipFill>
                    <a:blip r:embed="rId15"/>
                    <a:srcRect/>
                    <a:stretch>
                      <a:fillRect/>
                    </a:stretch>
                  </pic:blipFill>
                  <pic:spPr>
                    <a:xfrm>
                      <a:off x="0" y="0"/>
                      <a:ext cx="2005013" cy="722394"/>
                    </a:xfrm>
                    <a:prstGeom prst="rect">
                      <a:avLst/>
                    </a:prstGeom>
                    <a:ln/>
                  </pic:spPr>
                </pic:pic>
              </a:graphicData>
            </a:graphic>
          </wp:anchor>
        </w:drawing>
      </w:r>
      <w:r>
        <w:rPr>
          <w:noProof/>
        </w:rPr>
        <w:drawing>
          <wp:anchor distT="114300" distB="114300" distL="114300" distR="114300" simplePos="0" relativeHeight="251662336" behindDoc="1" locked="0" layoutInCell="1" hidden="0" allowOverlap="1" wp14:anchorId="771F6EA3" wp14:editId="3DFAE0B7">
            <wp:simplePos x="0" y="0"/>
            <wp:positionH relativeFrom="column">
              <wp:posOffset>647700</wp:posOffset>
            </wp:positionH>
            <wp:positionV relativeFrom="paragraph">
              <wp:posOffset>1924050</wp:posOffset>
            </wp:positionV>
            <wp:extent cx="1202405" cy="461851"/>
            <wp:effectExtent l="0" t="0" r="0" b="0"/>
            <wp:wrapNone/>
            <wp:docPr id="6" name="image3.png" descr="Children in Need Logo"/>
            <wp:cNvGraphicFramePr/>
            <a:graphic xmlns:a="http://schemas.openxmlformats.org/drawingml/2006/main">
              <a:graphicData uri="http://schemas.openxmlformats.org/drawingml/2006/picture">
                <pic:pic xmlns:pic="http://schemas.openxmlformats.org/drawingml/2006/picture">
                  <pic:nvPicPr>
                    <pic:cNvPr id="6" name="image3.png" descr="Children in Need Logo"/>
                    <pic:cNvPicPr preferRelativeResize="0"/>
                  </pic:nvPicPr>
                  <pic:blipFill>
                    <a:blip r:embed="rId16"/>
                    <a:srcRect/>
                    <a:stretch>
                      <a:fillRect/>
                    </a:stretch>
                  </pic:blipFill>
                  <pic:spPr>
                    <a:xfrm>
                      <a:off x="0" y="0"/>
                      <a:ext cx="1202405" cy="461851"/>
                    </a:xfrm>
                    <a:prstGeom prst="rect">
                      <a:avLst/>
                    </a:prstGeom>
                    <a:ln/>
                  </pic:spPr>
                </pic:pic>
              </a:graphicData>
            </a:graphic>
          </wp:anchor>
        </w:drawing>
      </w:r>
      <w:r>
        <w:rPr>
          <w:noProof/>
        </w:rPr>
        <w:drawing>
          <wp:anchor distT="114300" distB="114300" distL="114300" distR="114300" simplePos="0" relativeHeight="251663360" behindDoc="1" locked="0" layoutInCell="1" hidden="0" allowOverlap="1" wp14:anchorId="53E67045" wp14:editId="2849E566">
            <wp:simplePos x="0" y="0"/>
            <wp:positionH relativeFrom="column">
              <wp:posOffset>438150</wp:posOffset>
            </wp:positionH>
            <wp:positionV relativeFrom="paragraph">
              <wp:posOffset>1183427</wp:posOffset>
            </wp:positionV>
            <wp:extent cx="1304925" cy="816823"/>
            <wp:effectExtent l="0" t="0" r="0" b="0"/>
            <wp:wrapNone/>
            <wp:docPr id="4" name="image5.jpg" descr="Liverpool City Council Logo&#10;"/>
            <wp:cNvGraphicFramePr/>
            <a:graphic xmlns:a="http://schemas.openxmlformats.org/drawingml/2006/main">
              <a:graphicData uri="http://schemas.openxmlformats.org/drawingml/2006/picture">
                <pic:pic xmlns:pic="http://schemas.openxmlformats.org/drawingml/2006/picture">
                  <pic:nvPicPr>
                    <pic:cNvPr id="4" name="image5.jpg" descr="Liverpool City Council Logo&#10;"/>
                    <pic:cNvPicPr preferRelativeResize="0"/>
                  </pic:nvPicPr>
                  <pic:blipFill>
                    <a:blip r:embed="rId17"/>
                    <a:srcRect/>
                    <a:stretch>
                      <a:fillRect/>
                    </a:stretch>
                  </pic:blipFill>
                  <pic:spPr>
                    <a:xfrm>
                      <a:off x="0" y="0"/>
                      <a:ext cx="1304925" cy="816823"/>
                    </a:xfrm>
                    <a:prstGeom prst="rect">
                      <a:avLst/>
                    </a:prstGeom>
                    <a:ln/>
                  </pic:spPr>
                </pic:pic>
              </a:graphicData>
            </a:graphic>
          </wp:anchor>
        </w:drawing>
      </w:r>
      <w:r>
        <w:rPr>
          <w:noProof/>
        </w:rPr>
        <w:drawing>
          <wp:anchor distT="114300" distB="114300" distL="114300" distR="114300" simplePos="0" relativeHeight="251664384" behindDoc="1" locked="0" layoutInCell="1" hidden="0" allowOverlap="1" wp14:anchorId="75540AB3" wp14:editId="2A968FEC">
            <wp:simplePos x="0" y="0"/>
            <wp:positionH relativeFrom="column">
              <wp:posOffset>3352800</wp:posOffset>
            </wp:positionH>
            <wp:positionV relativeFrom="paragraph">
              <wp:posOffset>666750</wp:posOffset>
            </wp:positionV>
            <wp:extent cx="1713528" cy="819150"/>
            <wp:effectExtent l="0" t="0" r="0" b="0"/>
            <wp:wrapNone/>
            <wp:docPr id="7" name="image4.png" descr="Disability Confident: Committed Kitemark"/>
            <wp:cNvGraphicFramePr/>
            <a:graphic xmlns:a="http://schemas.openxmlformats.org/drawingml/2006/main">
              <a:graphicData uri="http://schemas.openxmlformats.org/drawingml/2006/picture">
                <pic:pic xmlns:pic="http://schemas.openxmlformats.org/drawingml/2006/picture">
                  <pic:nvPicPr>
                    <pic:cNvPr id="7" name="image4.png" descr="Disability Confident: Committed Kitemark"/>
                    <pic:cNvPicPr preferRelativeResize="0"/>
                  </pic:nvPicPr>
                  <pic:blipFill>
                    <a:blip r:embed="rId18"/>
                    <a:srcRect/>
                    <a:stretch>
                      <a:fillRect/>
                    </a:stretch>
                  </pic:blipFill>
                  <pic:spPr>
                    <a:xfrm>
                      <a:off x="0" y="0"/>
                      <a:ext cx="1713528" cy="819150"/>
                    </a:xfrm>
                    <a:prstGeom prst="rect">
                      <a:avLst/>
                    </a:prstGeom>
                    <a:ln/>
                  </pic:spPr>
                </pic:pic>
              </a:graphicData>
            </a:graphic>
          </wp:anchor>
        </w:drawing>
      </w:r>
    </w:p>
    <w:sectPr w:rsidR="001D146B">
      <w:footerReference w:type="default" r:id="rId19"/>
      <w:pgSz w:w="12240" w:h="15840"/>
      <w:pgMar w:top="1440" w:right="1440" w:bottom="1440" w:left="1440"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F75EA" w14:textId="77777777" w:rsidR="008F6202" w:rsidRDefault="008F6202">
      <w:pPr>
        <w:spacing w:line="240" w:lineRule="auto"/>
      </w:pPr>
      <w:r>
        <w:separator/>
      </w:r>
    </w:p>
  </w:endnote>
  <w:endnote w:type="continuationSeparator" w:id="0">
    <w:p w14:paraId="03D4D416" w14:textId="77777777" w:rsidR="008F6202" w:rsidRDefault="008F62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A7174" w14:textId="77777777" w:rsidR="001D146B" w:rsidRDefault="008F6202">
    <w:pPr>
      <w:jc w:val="right"/>
      <w:rPr>
        <w:sz w:val="18"/>
        <w:szCs w:val="18"/>
      </w:rPr>
    </w:pPr>
    <w:r>
      <w:rPr>
        <w:sz w:val="18"/>
        <w:szCs w:val="18"/>
      </w:rPr>
      <w:fldChar w:fldCharType="begin"/>
    </w:r>
    <w:r>
      <w:rPr>
        <w:sz w:val="18"/>
        <w:szCs w:val="18"/>
      </w:rPr>
      <w:instrText>PAGE</w:instrText>
    </w:r>
    <w:r>
      <w:rPr>
        <w:sz w:val="18"/>
        <w:szCs w:val="18"/>
      </w:rPr>
      <w:fldChar w:fldCharType="separate"/>
    </w:r>
    <w:r w:rsidR="00374B8E">
      <w:rPr>
        <w:noProof/>
        <w:sz w:val="18"/>
        <w:szCs w:val="18"/>
      </w:rPr>
      <w:t>2</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50CBA" w14:textId="77777777" w:rsidR="008F6202" w:rsidRDefault="008F6202">
      <w:pPr>
        <w:spacing w:line="240" w:lineRule="auto"/>
      </w:pPr>
      <w:r>
        <w:separator/>
      </w:r>
    </w:p>
  </w:footnote>
  <w:footnote w:type="continuationSeparator" w:id="0">
    <w:p w14:paraId="77F52775" w14:textId="77777777" w:rsidR="008F6202" w:rsidRDefault="008F620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75AB"/>
    <w:multiLevelType w:val="multilevel"/>
    <w:tmpl w:val="F1BEA6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2F6018"/>
    <w:multiLevelType w:val="multilevel"/>
    <w:tmpl w:val="AA4E1E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E670484"/>
    <w:multiLevelType w:val="multilevel"/>
    <w:tmpl w:val="F85ECE4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211A1EE3"/>
    <w:multiLevelType w:val="multilevel"/>
    <w:tmpl w:val="463E26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50B54D8"/>
    <w:multiLevelType w:val="multilevel"/>
    <w:tmpl w:val="44E43D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9D165CC"/>
    <w:multiLevelType w:val="multilevel"/>
    <w:tmpl w:val="27EAC7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BDF341F"/>
    <w:multiLevelType w:val="multilevel"/>
    <w:tmpl w:val="82A8CA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31D45DE6"/>
    <w:multiLevelType w:val="multilevel"/>
    <w:tmpl w:val="1CCC13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08611A2"/>
    <w:multiLevelType w:val="multilevel"/>
    <w:tmpl w:val="6B5E87A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41907CD5"/>
    <w:multiLevelType w:val="multilevel"/>
    <w:tmpl w:val="7F5EAC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45E18F0"/>
    <w:multiLevelType w:val="multilevel"/>
    <w:tmpl w:val="DCEA96DC"/>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1" w15:restartNumberingAfterBreak="0">
    <w:nsid w:val="6E2A0CF3"/>
    <w:multiLevelType w:val="multilevel"/>
    <w:tmpl w:val="020833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75A92BE6"/>
    <w:multiLevelType w:val="multilevel"/>
    <w:tmpl w:val="B8CC21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7954625D"/>
    <w:multiLevelType w:val="multilevel"/>
    <w:tmpl w:val="BBE4B0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DBD7ED7"/>
    <w:multiLevelType w:val="multilevel"/>
    <w:tmpl w:val="A2D2D9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8"/>
  </w:num>
  <w:num w:numId="4">
    <w:abstractNumId w:val="13"/>
  </w:num>
  <w:num w:numId="5">
    <w:abstractNumId w:val="5"/>
  </w:num>
  <w:num w:numId="6">
    <w:abstractNumId w:val="14"/>
  </w:num>
  <w:num w:numId="7">
    <w:abstractNumId w:val="6"/>
  </w:num>
  <w:num w:numId="8">
    <w:abstractNumId w:val="12"/>
  </w:num>
  <w:num w:numId="9">
    <w:abstractNumId w:val="9"/>
  </w:num>
  <w:num w:numId="10">
    <w:abstractNumId w:val="7"/>
  </w:num>
  <w:num w:numId="11">
    <w:abstractNumId w:val="2"/>
  </w:num>
  <w:num w:numId="12">
    <w:abstractNumId w:val="11"/>
  </w:num>
  <w:num w:numId="13">
    <w:abstractNumId w:val="1"/>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46B"/>
    <w:rsid w:val="00065B54"/>
    <w:rsid w:val="001D146B"/>
    <w:rsid w:val="00374B8E"/>
    <w:rsid w:val="004109D2"/>
    <w:rsid w:val="008F6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7D4B8"/>
  <w15:docId w15:val="{B0318CFB-31D4-4A07-8B55-0E652D9F7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line="360" w:lineRule="auto"/>
      <w:ind w:left="720" w:hanging="360"/>
      <w:outlineLvl w:val="1"/>
    </w:pPr>
    <w:rPr>
      <w:color w:val="00B0F0"/>
      <w:sz w:val="36"/>
      <w:szCs w:val="36"/>
    </w:rPr>
  </w:style>
  <w:style w:type="paragraph" w:styleId="Heading3">
    <w:name w:val="heading 3"/>
    <w:basedOn w:val="Normal"/>
    <w:next w:val="Normal"/>
    <w:uiPriority w:val="9"/>
    <w:unhideWhenUsed/>
    <w:qFormat/>
    <w:pPr>
      <w:keepNext/>
      <w:keepLines/>
      <w:spacing w:line="360" w:lineRule="auto"/>
      <w:outlineLvl w:val="2"/>
    </w:pPr>
    <w:rPr>
      <w:color w:val="00B0F0"/>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my@20storieshigh.org.uk" TargetMode="External"/><Relationship Id="rId13" Type="http://schemas.openxmlformats.org/officeDocument/2006/relationships/hyperlink" Target="https://www.20storieshigh.org.uk/associate-producer-recruitment-2021/" TargetMode="Externa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20storieshigh.org.uk/associate-producer-recruitment-2021/" TargetMode="External"/><Relationship Id="rId17" Type="http://schemas.openxmlformats.org/officeDocument/2006/relationships/image" Target="media/image5.jp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tv/CV0q43qAx4Y/?utm_medium=copy_link"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www.youtube.com/watch?v=DB6n-NegZF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amy@20storieshig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1988</Words>
  <Characters>11336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 Thompson</cp:lastModifiedBy>
  <cp:revision>3</cp:revision>
  <dcterms:created xsi:type="dcterms:W3CDTF">2021-11-11T12:30:00Z</dcterms:created>
  <dcterms:modified xsi:type="dcterms:W3CDTF">2021-11-11T12:42:00Z</dcterms:modified>
</cp:coreProperties>
</file>